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162A2" w14:textId="42E22279" w:rsidR="00564C78" w:rsidRDefault="00B254E4" w:rsidP="00564C78">
      <w:pPr>
        <w:pStyle w:val="Default"/>
        <w:jc w:val="right"/>
        <w:rPr>
          <w:rFonts w:cs="Times New Roman"/>
          <w:b/>
          <w:i/>
        </w:rPr>
      </w:pPr>
      <w:r>
        <w:rPr>
          <w:rFonts w:cs="Times New Roman"/>
          <w:b/>
          <w:i/>
        </w:rPr>
        <w:t xml:space="preserve">Allegato </w:t>
      </w:r>
      <w:r w:rsidR="00FD5C94">
        <w:rPr>
          <w:rFonts w:cs="Times New Roman"/>
          <w:b/>
          <w:i/>
        </w:rPr>
        <w:t>A</w:t>
      </w:r>
    </w:p>
    <w:p w14:paraId="6701C481" w14:textId="77777777" w:rsidR="00564C78" w:rsidRDefault="00564C78" w:rsidP="00564C78">
      <w:pPr>
        <w:pStyle w:val="Default"/>
        <w:jc w:val="right"/>
        <w:rPr>
          <w:rFonts w:cs="Times New Roman"/>
          <w:i/>
        </w:rPr>
      </w:pPr>
    </w:p>
    <w:p w14:paraId="49DC7908" w14:textId="4C5A4AB2" w:rsidR="00C77570" w:rsidRPr="0041731F" w:rsidRDefault="00C77570" w:rsidP="00C77570">
      <w:pPr>
        <w:pStyle w:val="Default"/>
        <w:jc w:val="center"/>
        <w:rPr>
          <w:rFonts w:cs="Times New Roman"/>
          <w:b/>
          <w:bCs/>
          <w:i/>
        </w:rPr>
      </w:pPr>
      <w:r w:rsidRPr="0041731F">
        <w:rPr>
          <w:rFonts w:cs="Times New Roman"/>
          <w:b/>
          <w:bCs/>
          <w:i/>
        </w:rPr>
        <w:t xml:space="preserve">DOMANDA DI PARTECIPAZIONE ALLA SELEZIONE DI </w:t>
      </w:r>
      <w:r w:rsidR="006649E3">
        <w:rPr>
          <w:rFonts w:cs="Times New Roman"/>
          <w:b/>
          <w:bCs/>
          <w:i/>
        </w:rPr>
        <w:t>PERSONALE ATA</w:t>
      </w:r>
    </w:p>
    <w:p w14:paraId="1F8F1693" w14:textId="68D50D5B" w:rsidR="0041731F" w:rsidRPr="0041731F" w:rsidRDefault="0041731F" w:rsidP="0041731F">
      <w:pPr>
        <w:jc w:val="both"/>
        <w:rPr>
          <w:rFonts w:ascii="Arial" w:hAnsi="Arial" w:cs="Arial"/>
          <w:i/>
          <w:iCs/>
        </w:rPr>
      </w:pPr>
      <w:r w:rsidRPr="0041731F">
        <w:rPr>
          <w:i/>
          <w:iCs/>
        </w:rPr>
        <w:t xml:space="preserve">BANDO DI RECLUTAMENTO INTERNO PER </w:t>
      </w:r>
      <w:r w:rsidR="006649E3">
        <w:rPr>
          <w:i/>
          <w:iCs/>
        </w:rPr>
        <w:t>PERSONALE ATA</w:t>
      </w:r>
      <w:r w:rsidRPr="0041731F">
        <w:rPr>
          <w:i/>
          <w:iCs/>
        </w:rPr>
        <w:t xml:space="preserve"> - Fondi Strutturali Europei – </w:t>
      </w:r>
      <w:r w:rsidRPr="0041731F">
        <w:rPr>
          <w:rFonts w:ascii="Arial" w:hAnsi="Arial" w:cs="Arial"/>
          <w:i/>
          <w:iCs/>
        </w:rPr>
        <w:t>PN 2021/2027 – Avviso prot. n. 57173 del 14/04/2025 – Progetto Orientamento – ESO4.</w:t>
      </w:r>
      <w:proofErr w:type="gramStart"/>
      <w:r w:rsidRPr="0041731F">
        <w:rPr>
          <w:rFonts w:ascii="Arial" w:hAnsi="Arial" w:cs="Arial"/>
          <w:i/>
          <w:iCs/>
        </w:rPr>
        <w:t>6.A4.D</w:t>
      </w:r>
      <w:proofErr w:type="gramEnd"/>
      <w:r w:rsidRPr="0041731F">
        <w:rPr>
          <w:rFonts w:ascii="Arial" w:hAnsi="Arial" w:cs="Arial"/>
          <w:i/>
          <w:iCs/>
        </w:rPr>
        <w:t xml:space="preserve">-FSEPN-SI-2025-272 </w:t>
      </w:r>
      <w:r w:rsidRPr="0041731F">
        <w:rPr>
          <w:b/>
          <w:bCs/>
          <w:i/>
          <w:iCs/>
        </w:rPr>
        <w:t>Azione: ESO4.</w:t>
      </w:r>
      <w:proofErr w:type="gramStart"/>
      <w:r w:rsidRPr="0041731F">
        <w:rPr>
          <w:b/>
          <w:bCs/>
          <w:i/>
          <w:iCs/>
        </w:rPr>
        <w:t>6.A</w:t>
      </w:r>
      <w:proofErr w:type="gramEnd"/>
      <w:r w:rsidRPr="0041731F">
        <w:rPr>
          <w:b/>
          <w:bCs/>
          <w:i/>
          <w:iCs/>
        </w:rPr>
        <w:t xml:space="preserve">4 </w:t>
      </w:r>
      <w:r w:rsidRPr="0041731F">
        <w:rPr>
          <w:i/>
          <w:iCs/>
        </w:rPr>
        <w:t xml:space="preserve">“Inclusione e contrasto alla dispersione scolastica” </w:t>
      </w:r>
      <w:proofErr w:type="spellStart"/>
      <w:r w:rsidRPr="0041731F">
        <w:rPr>
          <w:b/>
          <w:bCs/>
          <w:i/>
          <w:iCs/>
        </w:rPr>
        <w:t>Sottoazione</w:t>
      </w:r>
      <w:proofErr w:type="spellEnd"/>
      <w:r w:rsidRPr="0041731F">
        <w:rPr>
          <w:b/>
          <w:bCs/>
          <w:i/>
          <w:iCs/>
        </w:rPr>
        <w:t>: ESO4.</w:t>
      </w:r>
      <w:proofErr w:type="gramStart"/>
      <w:r w:rsidRPr="0041731F">
        <w:rPr>
          <w:b/>
          <w:bCs/>
          <w:i/>
          <w:iCs/>
        </w:rPr>
        <w:t>6.A4.D</w:t>
      </w:r>
      <w:proofErr w:type="gramEnd"/>
      <w:r w:rsidRPr="0041731F">
        <w:rPr>
          <w:b/>
          <w:bCs/>
          <w:i/>
          <w:iCs/>
        </w:rPr>
        <w:t xml:space="preserve"> “</w:t>
      </w:r>
      <w:r w:rsidRPr="0041731F">
        <w:rPr>
          <w:i/>
          <w:iCs/>
        </w:rPr>
        <w:t>Orientamento”</w:t>
      </w:r>
    </w:p>
    <w:p w14:paraId="531AD4A6" w14:textId="4F61C1A5" w:rsidR="00BB432A" w:rsidRPr="0041731F" w:rsidRDefault="0041731F" w:rsidP="0041731F">
      <w:pPr>
        <w:jc w:val="center"/>
        <w:rPr>
          <w:b/>
          <w:bCs/>
          <w:i/>
          <w:iCs/>
        </w:rPr>
      </w:pPr>
      <w:r w:rsidRPr="0041731F">
        <w:rPr>
          <w:rFonts w:ascii="Arial" w:hAnsi="Arial" w:cs="Arial"/>
          <w:i/>
          <w:iCs/>
        </w:rPr>
        <w:t>Titolo progetto “</w:t>
      </w:r>
      <w:r w:rsidRPr="0041731F">
        <w:rPr>
          <w:rFonts w:ascii="Arial" w:hAnsi="Arial" w:cs="Arial"/>
          <w:b/>
          <w:bCs/>
          <w:i/>
          <w:iCs/>
        </w:rPr>
        <w:t xml:space="preserve">A SCUOLA DI COMPETENZE 2” CUP </w:t>
      </w:r>
      <w:r w:rsidRPr="0041731F">
        <w:rPr>
          <w:rFonts w:ascii="Arial" w:hAnsi="Arial" w:cs="Arial"/>
          <w:i/>
          <w:iCs/>
        </w:rPr>
        <w:t>C94D25001160007</w:t>
      </w:r>
    </w:p>
    <w:p w14:paraId="5C78D192" w14:textId="77777777" w:rsidR="0041731F" w:rsidRDefault="00C77570" w:rsidP="00C77570">
      <w:pPr>
        <w:tabs>
          <w:tab w:val="left" w:pos="6780"/>
        </w:tabs>
        <w:jc w:val="right"/>
        <w:rPr>
          <w:b/>
          <w:sz w:val="22"/>
          <w:szCs w:val="22"/>
        </w:rPr>
      </w:pPr>
      <w:r w:rsidRPr="00AA15F4">
        <w:rPr>
          <w:b/>
          <w:sz w:val="22"/>
          <w:szCs w:val="22"/>
        </w:rPr>
        <w:t xml:space="preserve">                                                                                                                     </w:t>
      </w:r>
    </w:p>
    <w:p w14:paraId="3115F63F" w14:textId="77777777" w:rsidR="006649E3" w:rsidRDefault="006649E3" w:rsidP="006649E3">
      <w:pPr>
        <w:pStyle w:val="Titolo2"/>
        <w:ind w:left="8319" w:right="194" w:hanging="10"/>
      </w:pPr>
      <w:r>
        <w:t>Al</w:t>
      </w:r>
      <w:r>
        <w:rPr>
          <w:spacing w:val="-13"/>
        </w:rPr>
        <w:t xml:space="preserve"> </w:t>
      </w:r>
      <w:r>
        <w:t>Dirigente</w:t>
      </w:r>
      <w:r>
        <w:rPr>
          <w:spacing w:val="-13"/>
        </w:rPr>
        <w:t xml:space="preserve"> </w:t>
      </w:r>
      <w:r>
        <w:t xml:space="preserve">Scolastico </w:t>
      </w:r>
      <w:r>
        <w:rPr>
          <w:spacing w:val="-8"/>
        </w:rPr>
        <w:t>del</w:t>
      </w:r>
      <w:r>
        <w:rPr>
          <w:spacing w:val="-1"/>
        </w:rPr>
        <w:t xml:space="preserve"> </w:t>
      </w:r>
      <w:r>
        <w:rPr>
          <w:spacing w:val="-8"/>
        </w:rPr>
        <w:t>l</w:t>
      </w:r>
      <w:r>
        <w:rPr>
          <w:rFonts w:ascii="Corbel" w:hAnsi="Corbel"/>
          <w:spacing w:val="-8"/>
        </w:rPr>
        <w:t>’</w:t>
      </w:r>
      <w:r>
        <w:rPr>
          <w:spacing w:val="-8"/>
        </w:rPr>
        <w:t>I.C.</w:t>
      </w:r>
      <w:r>
        <w:rPr>
          <w:spacing w:val="-9"/>
        </w:rPr>
        <w:t xml:space="preserve"> </w:t>
      </w:r>
      <w:r>
        <w:rPr>
          <w:spacing w:val="-8"/>
        </w:rPr>
        <w:t>Giovanni</w:t>
      </w:r>
      <w:r>
        <w:rPr>
          <w:spacing w:val="-3"/>
        </w:rPr>
        <w:t xml:space="preserve"> </w:t>
      </w:r>
      <w:r>
        <w:rPr>
          <w:spacing w:val="-8"/>
        </w:rPr>
        <w:t>Verga</w:t>
      </w:r>
    </w:p>
    <w:p w14:paraId="329499F7" w14:textId="77777777" w:rsidR="006649E3" w:rsidRDefault="006649E3" w:rsidP="006649E3">
      <w:pPr>
        <w:ind w:right="197"/>
        <w:jc w:val="right"/>
        <w:rPr>
          <w:b/>
        </w:rPr>
      </w:pPr>
      <w:r>
        <w:rPr>
          <w:b/>
          <w:u w:val="double"/>
        </w:rPr>
        <w:t>di</w:t>
      </w:r>
      <w:r>
        <w:rPr>
          <w:b/>
          <w:spacing w:val="-2"/>
          <w:u w:val="double"/>
        </w:rPr>
        <w:t xml:space="preserve"> Scordia</w:t>
      </w:r>
    </w:p>
    <w:p w14:paraId="09E372B9" w14:textId="77777777" w:rsidR="006649E3" w:rsidRDefault="006649E3" w:rsidP="006649E3">
      <w:pPr>
        <w:pStyle w:val="Titolo1"/>
        <w:ind w:left="23"/>
      </w:pPr>
      <w:r>
        <w:rPr>
          <w:spacing w:val="-4"/>
        </w:rPr>
        <w:t>DOMANDA</w:t>
      </w:r>
      <w:r>
        <w:rPr>
          <w:spacing w:val="-6"/>
        </w:rPr>
        <w:t xml:space="preserve"> </w:t>
      </w:r>
      <w:r>
        <w:rPr>
          <w:spacing w:val="-4"/>
        </w:rPr>
        <w:t>DI</w:t>
      </w:r>
      <w:r>
        <w:rPr>
          <w:spacing w:val="-5"/>
        </w:rPr>
        <w:t xml:space="preserve"> </w:t>
      </w:r>
      <w:r>
        <w:rPr>
          <w:spacing w:val="-4"/>
        </w:rPr>
        <w:t>PARTECIPAZIONE ALL’AVVISO</w:t>
      </w:r>
      <w:r>
        <w:rPr>
          <w:spacing w:val="-6"/>
        </w:rPr>
        <w:t xml:space="preserve"> </w:t>
      </w:r>
    </w:p>
    <w:p w14:paraId="75B4DC73" w14:textId="77777777" w:rsidR="006649E3" w:rsidRDefault="006649E3" w:rsidP="006649E3">
      <w:pPr>
        <w:pStyle w:val="Corpotesto"/>
        <w:rPr>
          <w:b/>
        </w:rPr>
      </w:pPr>
    </w:p>
    <w:p w14:paraId="367A1F4A" w14:textId="77777777" w:rsidR="006649E3" w:rsidRDefault="006649E3" w:rsidP="006649E3">
      <w:pPr>
        <w:pStyle w:val="Corpotesto"/>
        <w:spacing w:before="1"/>
        <w:rPr>
          <w:b/>
        </w:rPr>
      </w:pPr>
    </w:p>
    <w:p w14:paraId="060F28F0" w14:textId="77777777" w:rsidR="006649E3" w:rsidRDefault="006649E3" w:rsidP="006649E3">
      <w:pPr>
        <w:pStyle w:val="Corpotesto"/>
        <w:ind w:left="116"/>
      </w:pP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SELEZIONE</w:t>
      </w:r>
      <w:r>
        <w:rPr>
          <w:spacing w:val="-4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ATA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realizzazione del progetto:</w:t>
      </w:r>
    </w:p>
    <w:p w14:paraId="1A4A21F4" w14:textId="77777777" w:rsidR="006649E3" w:rsidRPr="0041731F" w:rsidRDefault="006649E3" w:rsidP="006649E3">
      <w:pPr>
        <w:jc w:val="both"/>
        <w:rPr>
          <w:rFonts w:ascii="Arial" w:hAnsi="Arial" w:cs="Arial"/>
          <w:i/>
          <w:iCs/>
        </w:rPr>
      </w:pPr>
      <w:r w:rsidRPr="0041731F">
        <w:rPr>
          <w:i/>
          <w:iCs/>
        </w:rPr>
        <w:t xml:space="preserve">BANDO DI RECLUTAMENTO INTERNO PER </w:t>
      </w:r>
      <w:r>
        <w:rPr>
          <w:i/>
          <w:iCs/>
        </w:rPr>
        <w:t>PERSONALE ATA</w:t>
      </w:r>
      <w:r w:rsidRPr="0041731F">
        <w:rPr>
          <w:i/>
          <w:iCs/>
        </w:rPr>
        <w:t xml:space="preserve"> - Fondi Strutturali Europei – </w:t>
      </w:r>
      <w:r w:rsidRPr="0041731F">
        <w:rPr>
          <w:rFonts w:ascii="Arial" w:hAnsi="Arial" w:cs="Arial"/>
          <w:i/>
          <w:iCs/>
        </w:rPr>
        <w:t>PN 2021/2027 – Avviso prot. n. 57173 del 14/04/2025 – Progetto Orientamento – ESO4.</w:t>
      </w:r>
      <w:proofErr w:type="gramStart"/>
      <w:r w:rsidRPr="0041731F">
        <w:rPr>
          <w:rFonts w:ascii="Arial" w:hAnsi="Arial" w:cs="Arial"/>
          <w:i/>
          <w:iCs/>
        </w:rPr>
        <w:t>6.A4.D</w:t>
      </w:r>
      <w:proofErr w:type="gramEnd"/>
      <w:r w:rsidRPr="0041731F">
        <w:rPr>
          <w:rFonts w:ascii="Arial" w:hAnsi="Arial" w:cs="Arial"/>
          <w:i/>
          <w:iCs/>
        </w:rPr>
        <w:t xml:space="preserve">-FSEPN-SI-2025-272 </w:t>
      </w:r>
      <w:r w:rsidRPr="0041731F">
        <w:rPr>
          <w:b/>
          <w:bCs/>
          <w:i/>
          <w:iCs/>
        </w:rPr>
        <w:t>Azione: ESO4.</w:t>
      </w:r>
      <w:proofErr w:type="gramStart"/>
      <w:r w:rsidRPr="0041731F">
        <w:rPr>
          <w:b/>
          <w:bCs/>
          <w:i/>
          <w:iCs/>
        </w:rPr>
        <w:t>6.A</w:t>
      </w:r>
      <w:proofErr w:type="gramEnd"/>
      <w:r w:rsidRPr="0041731F">
        <w:rPr>
          <w:b/>
          <w:bCs/>
          <w:i/>
          <w:iCs/>
        </w:rPr>
        <w:t xml:space="preserve">4 </w:t>
      </w:r>
      <w:r w:rsidRPr="0041731F">
        <w:rPr>
          <w:i/>
          <w:iCs/>
        </w:rPr>
        <w:t xml:space="preserve">“Inclusione e contrasto alla dispersione scolastica” </w:t>
      </w:r>
      <w:proofErr w:type="spellStart"/>
      <w:r w:rsidRPr="0041731F">
        <w:rPr>
          <w:b/>
          <w:bCs/>
          <w:i/>
          <w:iCs/>
        </w:rPr>
        <w:t>Sottoazione</w:t>
      </w:r>
      <w:proofErr w:type="spellEnd"/>
      <w:r w:rsidRPr="0041731F">
        <w:rPr>
          <w:b/>
          <w:bCs/>
          <w:i/>
          <w:iCs/>
        </w:rPr>
        <w:t>: ESO4.</w:t>
      </w:r>
      <w:proofErr w:type="gramStart"/>
      <w:r w:rsidRPr="0041731F">
        <w:rPr>
          <w:b/>
          <w:bCs/>
          <w:i/>
          <w:iCs/>
        </w:rPr>
        <w:t>6.A4.D</w:t>
      </w:r>
      <w:proofErr w:type="gramEnd"/>
      <w:r w:rsidRPr="0041731F">
        <w:rPr>
          <w:b/>
          <w:bCs/>
          <w:i/>
          <w:iCs/>
        </w:rPr>
        <w:t xml:space="preserve"> “</w:t>
      </w:r>
      <w:r w:rsidRPr="0041731F">
        <w:rPr>
          <w:i/>
          <w:iCs/>
        </w:rPr>
        <w:t>Orientamento”</w:t>
      </w:r>
    </w:p>
    <w:p w14:paraId="290547B6" w14:textId="77777777" w:rsidR="006649E3" w:rsidRPr="0041731F" w:rsidRDefault="006649E3" w:rsidP="006649E3">
      <w:pPr>
        <w:rPr>
          <w:b/>
          <w:bCs/>
          <w:i/>
          <w:iCs/>
        </w:rPr>
      </w:pPr>
      <w:r w:rsidRPr="0041731F">
        <w:rPr>
          <w:rFonts w:ascii="Arial" w:hAnsi="Arial" w:cs="Arial"/>
          <w:i/>
          <w:iCs/>
        </w:rPr>
        <w:t>Titolo progetto “</w:t>
      </w:r>
      <w:r w:rsidRPr="0041731F">
        <w:rPr>
          <w:rFonts w:ascii="Arial" w:hAnsi="Arial" w:cs="Arial"/>
          <w:b/>
          <w:bCs/>
          <w:i/>
          <w:iCs/>
        </w:rPr>
        <w:t xml:space="preserve">A SCUOLA DI COMPETENZE 2” CUP </w:t>
      </w:r>
      <w:r w:rsidRPr="0041731F">
        <w:rPr>
          <w:rFonts w:ascii="Arial" w:hAnsi="Arial" w:cs="Arial"/>
          <w:i/>
          <w:iCs/>
        </w:rPr>
        <w:t>C94D25001160007</w:t>
      </w:r>
    </w:p>
    <w:p w14:paraId="0AA310C0" w14:textId="77777777" w:rsidR="006649E3" w:rsidRDefault="006649E3" w:rsidP="006649E3">
      <w:pPr>
        <w:pStyle w:val="Corpotesto"/>
        <w:spacing w:before="2"/>
        <w:rPr>
          <w:b/>
        </w:rPr>
      </w:pPr>
    </w:p>
    <w:p w14:paraId="2CC64F12" w14:textId="77777777" w:rsidR="006649E3" w:rsidRDefault="006649E3" w:rsidP="006649E3">
      <w:pPr>
        <w:pStyle w:val="Corpotesto"/>
        <w:tabs>
          <w:tab w:val="left" w:pos="4749"/>
          <w:tab w:val="left" w:pos="5196"/>
          <w:tab w:val="left" w:pos="5606"/>
          <w:tab w:val="left" w:pos="6653"/>
          <w:tab w:val="left" w:pos="9020"/>
          <w:tab w:val="left" w:pos="10323"/>
          <w:tab w:val="left" w:pos="10412"/>
        </w:tabs>
        <w:spacing w:line="276" w:lineRule="auto"/>
        <w:ind w:left="116" w:right="114"/>
        <w:jc w:val="both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(prov.</w:t>
      </w:r>
      <w:r>
        <w:rPr>
          <w:u w:val="single"/>
        </w:rPr>
        <w:tab/>
      </w:r>
      <w:r>
        <w:t xml:space="preserve">) 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 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Provincia di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Via/Piazza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t xml:space="preserve"> Codice Fiscale </w:t>
      </w:r>
      <w:r>
        <w:rPr>
          <w:u w:val="single"/>
        </w:rPr>
        <w:tab/>
      </w:r>
      <w:r>
        <w:t>in qualità di personale ATA interno, consapevole che la falsità in atti e le dichiarazioni mendaci sono punite ai sensi del codice penale e delle leggi speciali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materia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che,</w:t>
      </w:r>
      <w:r>
        <w:rPr>
          <w:spacing w:val="-6"/>
        </w:rPr>
        <w:t xml:space="preserve"> </w:t>
      </w:r>
      <w:r>
        <w:t>laddove</w:t>
      </w:r>
      <w:r>
        <w:rPr>
          <w:spacing w:val="-5"/>
        </w:rPr>
        <w:t xml:space="preserve"> </w:t>
      </w:r>
      <w:r>
        <w:t>dovesse</w:t>
      </w:r>
      <w:r>
        <w:rPr>
          <w:spacing w:val="-7"/>
        </w:rPr>
        <w:t xml:space="preserve"> </w:t>
      </w:r>
      <w:r>
        <w:t>emergere</w:t>
      </w:r>
      <w:r>
        <w:rPr>
          <w:spacing w:val="-5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veridicità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quanto</w:t>
      </w:r>
      <w:r>
        <w:rPr>
          <w:spacing w:val="-4"/>
        </w:rPr>
        <w:t xml:space="preserve"> </w:t>
      </w:r>
      <w:r>
        <w:t>qui</w:t>
      </w:r>
      <w:r>
        <w:rPr>
          <w:spacing w:val="-6"/>
        </w:rPr>
        <w:t xml:space="preserve"> </w:t>
      </w:r>
      <w:r>
        <w:t>dichiarato,</w:t>
      </w:r>
      <w:r>
        <w:rPr>
          <w:spacing w:val="-5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avrà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decadenza dai benefici eventualmente ottenuti ai sensi dell’art. 75 del D.P.R. n. 445 del 28 dicembre 2000 e l’applicazione di ogni altra sanzione prevista dalla legge, nella predetta qualità, ai sensi e per gli effetti di cui agli</w:t>
      </w:r>
      <w:r>
        <w:rPr>
          <w:spacing w:val="10"/>
        </w:rPr>
        <w:t xml:space="preserve"> </w:t>
      </w:r>
      <w:r>
        <w:t>artt.</w:t>
      </w:r>
      <w:r>
        <w:rPr>
          <w:spacing w:val="9"/>
        </w:rPr>
        <w:t xml:space="preserve"> </w:t>
      </w:r>
      <w:r>
        <w:t>46</w:t>
      </w:r>
      <w:r>
        <w:rPr>
          <w:spacing w:val="9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47</w:t>
      </w:r>
      <w:r>
        <w:rPr>
          <w:spacing w:val="12"/>
        </w:rPr>
        <w:t xml:space="preserve"> </w:t>
      </w:r>
      <w:r>
        <w:t>del D.P.R.</w:t>
      </w:r>
      <w:r>
        <w:rPr>
          <w:spacing w:val="-4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445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28</w:t>
      </w:r>
      <w:r>
        <w:rPr>
          <w:spacing w:val="-3"/>
        </w:rPr>
        <w:t xml:space="preserve"> </w:t>
      </w:r>
      <w:r>
        <w:t>dicembre</w:t>
      </w:r>
      <w:r>
        <w:rPr>
          <w:spacing w:val="-3"/>
        </w:rPr>
        <w:t xml:space="preserve"> </w:t>
      </w:r>
      <w:r>
        <w:rPr>
          <w:spacing w:val="-4"/>
        </w:rPr>
        <w:t>2000,</w:t>
      </w:r>
    </w:p>
    <w:p w14:paraId="4ED43DA7" w14:textId="77777777" w:rsidR="006649E3" w:rsidRDefault="006649E3" w:rsidP="006649E3">
      <w:pPr>
        <w:pStyle w:val="Titolo1"/>
        <w:spacing w:before="0"/>
      </w:pPr>
      <w:r>
        <w:rPr>
          <w:spacing w:val="-2"/>
        </w:rPr>
        <w:t>CHIEDE</w:t>
      </w:r>
    </w:p>
    <w:p w14:paraId="3350698D" w14:textId="55D84BC7" w:rsidR="006649E3" w:rsidRPr="00FD5C94" w:rsidRDefault="006649E3" w:rsidP="00FD5C94">
      <w:pPr>
        <w:jc w:val="both"/>
        <w:rPr>
          <w:rFonts w:ascii="Arial" w:hAnsi="Arial" w:cs="Arial"/>
          <w:i/>
          <w:iCs/>
        </w:rPr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ammesso/a</w:t>
      </w:r>
      <w:r>
        <w:rPr>
          <w:spacing w:val="-3"/>
        </w:rPr>
        <w:t xml:space="preserve"> </w:t>
      </w:r>
      <w:proofErr w:type="spellStart"/>
      <w:r>
        <w:t>a</w:t>
      </w:r>
      <w:proofErr w:type="spellEnd"/>
      <w:r>
        <w:rPr>
          <w:spacing w:val="-3"/>
        </w:rPr>
        <w:t xml:space="preserve"> </w:t>
      </w:r>
      <w:r>
        <w:t>partecipare</w:t>
      </w:r>
      <w:r>
        <w:rPr>
          <w:spacing w:val="-2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procedura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selezione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reclutamento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PERSONALE ATA per la realizzazione del progetto “</w:t>
      </w:r>
      <w:r w:rsidR="00BF415B">
        <w:rPr>
          <w:b/>
        </w:rPr>
        <w:t>A SCUOLA DI COMPETENZE 2</w:t>
      </w:r>
      <w:r>
        <w:rPr>
          <w:b/>
        </w:rPr>
        <w:t>”</w:t>
      </w:r>
      <w:r>
        <w:t xml:space="preserve">, </w:t>
      </w:r>
      <w:r w:rsidRPr="00252EE5">
        <w:rPr>
          <w:bCs/>
          <w:spacing w:val="-2"/>
        </w:rPr>
        <w:t>Codice progetto:</w:t>
      </w:r>
      <w:r w:rsidRPr="00252EE5">
        <w:rPr>
          <w:bCs/>
        </w:rPr>
        <w:t xml:space="preserve"> </w:t>
      </w:r>
      <w:r w:rsidR="00FD5C94" w:rsidRPr="00FD5C94">
        <w:rPr>
          <w:bCs/>
        </w:rPr>
        <w:t>ESO4.</w:t>
      </w:r>
      <w:proofErr w:type="gramStart"/>
      <w:r w:rsidR="00FD5C94" w:rsidRPr="00FD5C94">
        <w:rPr>
          <w:bCs/>
        </w:rPr>
        <w:t>6.A4.D</w:t>
      </w:r>
      <w:proofErr w:type="gramEnd"/>
      <w:r w:rsidR="00FD5C94" w:rsidRPr="00FD5C94">
        <w:rPr>
          <w:bCs/>
        </w:rPr>
        <w:t>-FSEPN-SI-2025-272</w:t>
      </w:r>
      <w:r>
        <w:rPr>
          <w:bCs/>
        </w:rPr>
        <w:t xml:space="preserve">, </w:t>
      </w:r>
      <w:r>
        <w:t>nell’ambito</w:t>
      </w:r>
      <w:r w:rsidR="00FD5C94">
        <w:t xml:space="preserve"> dei </w:t>
      </w:r>
      <w:r w:rsidR="00FD5C94" w:rsidRPr="0041731F">
        <w:rPr>
          <w:i/>
          <w:iCs/>
        </w:rPr>
        <w:t xml:space="preserve">Fondi Strutturali Europei – </w:t>
      </w:r>
      <w:r w:rsidR="00FD5C94" w:rsidRPr="0041731F">
        <w:rPr>
          <w:rFonts w:ascii="Arial" w:hAnsi="Arial" w:cs="Arial"/>
          <w:i/>
          <w:iCs/>
        </w:rPr>
        <w:t>PN 2021/2027 – Avviso prot. n. 57173 del 14/04/2025 – Progetto Orientamento – ESO4.</w:t>
      </w:r>
      <w:proofErr w:type="gramStart"/>
      <w:r w:rsidR="00FD5C94" w:rsidRPr="0041731F">
        <w:rPr>
          <w:rFonts w:ascii="Arial" w:hAnsi="Arial" w:cs="Arial"/>
          <w:i/>
          <w:iCs/>
        </w:rPr>
        <w:t>6.A4.D</w:t>
      </w:r>
      <w:proofErr w:type="gramEnd"/>
      <w:r w:rsidR="00FD5C94" w:rsidRPr="0041731F">
        <w:rPr>
          <w:rFonts w:ascii="Arial" w:hAnsi="Arial" w:cs="Arial"/>
          <w:i/>
          <w:iCs/>
        </w:rPr>
        <w:t xml:space="preserve">-FSEPN-SI-2025-272 </w:t>
      </w:r>
      <w:r w:rsidR="00FD5C94" w:rsidRPr="0041731F">
        <w:rPr>
          <w:b/>
          <w:bCs/>
          <w:i/>
          <w:iCs/>
        </w:rPr>
        <w:t>Azione: ESO4.</w:t>
      </w:r>
      <w:proofErr w:type="gramStart"/>
      <w:r w:rsidR="00FD5C94" w:rsidRPr="0041731F">
        <w:rPr>
          <w:b/>
          <w:bCs/>
          <w:i/>
          <w:iCs/>
        </w:rPr>
        <w:t>6.A</w:t>
      </w:r>
      <w:proofErr w:type="gramEnd"/>
      <w:r w:rsidR="00FD5C94" w:rsidRPr="0041731F">
        <w:rPr>
          <w:b/>
          <w:bCs/>
          <w:i/>
          <w:iCs/>
        </w:rPr>
        <w:t xml:space="preserve">4 </w:t>
      </w:r>
      <w:r w:rsidR="00FD5C94" w:rsidRPr="0041731F">
        <w:rPr>
          <w:i/>
          <w:iCs/>
        </w:rPr>
        <w:t xml:space="preserve">“Inclusione e contrasto alla dispersione scolastica” </w:t>
      </w:r>
      <w:proofErr w:type="spellStart"/>
      <w:r w:rsidR="00FD5C94" w:rsidRPr="0041731F">
        <w:rPr>
          <w:b/>
          <w:bCs/>
          <w:i/>
          <w:iCs/>
        </w:rPr>
        <w:t>Sottoazione</w:t>
      </w:r>
      <w:proofErr w:type="spellEnd"/>
      <w:r w:rsidR="00FD5C94" w:rsidRPr="0041731F">
        <w:rPr>
          <w:b/>
          <w:bCs/>
          <w:i/>
          <w:iCs/>
        </w:rPr>
        <w:t>: ESO4.</w:t>
      </w:r>
      <w:proofErr w:type="gramStart"/>
      <w:r w:rsidR="00FD5C94" w:rsidRPr="0041731F">
        <w:rPr>
          <w:b/>
          <w:bCs/>
          <w:i/>
          <w:iCs/>
        </w:rPr>
        <w:t>6.A4.D</w:t>
      </w:r>
      <w:proofErr w:type="gramEnd"/>
      <w:r w:rsidR="00FD5C94" w:rsidRPr="0041731F">
        <w:rPr>
          <w:b/>
          <w:bCs/>
          <w:i/>
          <w:iCs/>
        </w:rPr>
        <w:t xml:space="preserve"> “</w:t>
      </w:r>
      <w:proofErr w:type="spellStart"/>
      <w:proofErr w:type="gramStart"/>
      <w:r w:rsidR="00FD5C94" w:rsidRPr="0041731F">
        <w:rPr>
          <w:i/>
          <w:iCs/>
        </w:rPr>
        <w:t>Orientamento”</w:t>
      </w:r>
      <w:r>
        <w:t>In</w:t>
      </w:r>
      <w:proofErr w:type="spellEnd"/>
      <w:proofErr w:type="gramEnd"/>
      <w:r>
        <w:rPr>
          <w:spacing w:val="-11"/>
        </w:rPr>
        <w:t xml:space="preserve"> </w:t>
      </w:r>
      <w:r>
        <w:t>particolare,</w:t>
      </w:r>
      <w:r>
        <w:rPr>
          <w:spacing w:val="-6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candida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 seguente</w:t>
      </w:r>
      <w:r>
        <w:rPr>
          <w:spacing w:val="-4"/>
        </w:rPr>
        <w:t xml:space="preserve"> </w:t>
      </w:r>
      <w:r>
        <w:t>ruolo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seguente</w:t>
      </w:r>
      <w:r>
        <w:rPr>
          <w:spacing w:val="-4"/>
        </w:rPr>
        <w:t xml:space="preserve"> </w:t>
      </w:r>
      <w:r>
        <w:rPr>
          <w:spacing w:val="-2"/>
        </w:rPr>
        <w:t>attività:</w:t>
      </w:r>
    </w:p>
    <w:p w14:paraId="2EEE0BD5" w14:textId="77777777" w:rsidR="006649E3" w:rsidRPr="00252EE5" w:rsidRDefault="006649E3" w:rsidP="006649E3">
      <w:pPr>
        <w:pStyle w:val="Titolo1"/>
        <w:numPr>
          <w:ilvl w:val="0"/>
          <w:numId w:val="9"/>
        </w:numPr>
        <w:tabs>
          <w:tab w:val="left" w:pos="836"/>
        </w:tabs>
        <w:spacing w:before="241"/>
        <w:ind w:left="836" w:right="0" w:hanging="359"/>
        <w:jc w:val="left"/>
        <w:rPr>
          <w:sz w:val="32"/>
          <w:szCs w:val="32"/>
        </w:rPr>
      </w:pPr>
      <w:bookmarkStart w:id="0" w:name="_Hlk187767693"/>
      <w:r>
        <w:t xml:space="preserve">ASSISTENTE </w:t>
      </w:r>
      <w:proofErr w:type="gramStart"/>
      <w:r>
        <w:t xml:space="preserve">AMMINISTRATIVO  </w:t>
      </w:r>
      <w:r w:rsidRPr="00252EE5">
        <w:rPr>
          <w:sz w:val="32"/>
          <w:szCs w:val="32"/>
        </w:rPr>
        <w:t>□</w:t>
      </w:r>
      <w:bookmarkEnd w:id="0"/>
      <w:proofErr w:type="gramEnd"/>
      <w:r>
        <w:rPr>
          <w:sz w:val="32"/>
          <w:szCs w:val="32"/>
        </w:rPr>
        <w:t xml:space="preserve">                          </w:t>
      </w:r>
      <w:r>
        <w:t xml:space="preserve">COLLABORATORE SCOLASTICO </w:t>
      </w:r>
      <w:r w:rsidRPr="00252EE5">
        <w:rPr>
          <w:sz w:val="32"/>
          <w:szCs w:val="32"/>
        </w:rPr>
        <w:t>□</w:t>
      </w:r>
    </w:p>
    <w:p w14:paraId="7D48BA66" w14:textId="77777777" w:rsidR="006649E3" w:rsidRPr="002B455C" w:rsidRDefault="006649E3" w:rsidP="006649E3">
      <w:pPr>
        <w:pStyle w:val="Paragrafoelenco"/>
        <w:tabs>
          <w:tab w:val="left" w:pos="638"/>
        </w:tabs>
        <w:spacing w:before="125" w:after="3"/>
        <w:ind w:left="638"/>
        <w:rPr>
          <w:i/>
        </w:rPr>
      </w:pPr>
      <w:r>
        <w:t>A</w:t>
      </w:r>
      <w:r w:rsidRPr="002B455C">
        <w:rPr>
          <w:spacing w:val="-13"/>
        </w:rPr>
        <w:t xml:space="preserve"> </w:t>
      </w:r>
      <w:r>
        <w:t>tal</w:t>
      </w:r>
      <w:r w:rsidRPr="002B455C">
        <w:rPr>
          <w:spacing w:val="-10"/>
        </w:rPr>
        <w:t xml:space="preserve"> </w:t>
      </w:r>
      <w:r>
        <w:t>fine,</w:t>
      </w:r>
      <w:r w:rsidRPr="002B455C">
        <w:rPr>
          <w:spacing w:val="-11"/>
        </w:rPr>
        <w:t xml:space="preserve"> </w:t>
      </w:r>
      <w:r w:rsidRPr="002B455C">
        <w:rPr>
          <w:b/>
          <w:u w:val="single"/>
        </w:rPr>
        <w:t>dichiara</w:t>
      </w:r>
      <w:r>
        <w:t>,</w:t>
      </w:r>
      <w:r w:rsidRPr="002B455C">
        <w:rPr>
          <w:spacing w:val="-10"/>
        </w:rPr>
        <w:t xml:space="preserve"> </w:t>
      </w:r>
      <w:r>
        <w:t>sotto</w:t>
      </w:r>
      <w:r w:rsidRPr="002B455C">
        <w:rPr>
          <w:spacing w:val="-8"/>
        </w:rPr>
        <w:t xml:space="preserve"> </w:t>
      </w:r>
      <w:r>
        <w:t>la</w:t>
      </w:r>
      <w:r w:rsidRPr="002B455C">
        <w:rPr>
          <w:spacing w:val="-13"/>
        </w:rPr>
        <w:t xml:space="preserve"> </w:t>
      </w:r>
      <w:r>
        <w:t>propria</w:t>
      </w:r>
      <w:r w:rsidRPr="002B455C">
        <w:rPr>
          <w:spacing w:val="-9"/>
        </w:rPr>
        <w:t xml:space="preserve"> </w:t>
      </w:r>
      <w:r w:rsidRPr="002B455C">
        <w:rPr>
          <w:spacing w:val="-2"/>
        </w:rPr>
        <w:t>responsabilità:</w:t>
      </w:r>
    </w:p>
    <w:p w14:paraId="6A23DAF4" w14:textId="77777777" w:rsidR="006649E3" w:rsidRDefault="006649E3" w:rsidP="006649E3">
      <w:pPr>
        <w:pStyle w:val="Paragrafoelenco"/>
        <w:widowControl w:val="0"/>
        <w:numPr>
          <w:ilvl w:val="0"/>
          <w:numId w:val="8"/>
        </w:numPr>
        <w:tabs>
          <w:tab w:val="left" w:pos="328"/>
        </w:tabs>
        <w:suppressAutoHyphens w:val="0"/>
        <w:autoSpaceDE w:val="0"/>
        <w:autoSpaceDN w:val="0"/>
        <w:spacing w:line="257" w:lineRule="exact"/>
        <w:ind w:left="328" w:hanging="212"/>
        <w:contextualSpacing w:val="0"/>
      </w:pPr>
      <w:r>
        <w:t>che</w:t>
      </w:r>
      <w:r>
        <w:rPr>
          <w:spacing w:val="-12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recapiti</w:t>
      </w:r>
      <w:r>
        <w:rPr>
          <w:spacing w:val="-9"/>
        </w:rPr>
        <w:t xml:space="preserve"> </w:t>
      </w:r>
      <w:r>
        <w:t>presso</w:t>
      </w:r>
      <w:r>
        <w:rPr>
          <w:spacing w:val="-9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quali</w:t>
      </w:r>
      <w:r>
        <w:rPr>
          <w:spacing w:val="-10"/>
        </w:rPr>
        <w:t xml:space="preserve"> </w:t>
      </w:r>
      <w:r>
        <w:t>si</w:t>
      </w:r>
      <w:r>
        <w:rPr>
          <w:spacing w:val="-10"/>
        </w:rPr>
        <w:t xml:space="preserve"> </w:t>
      </w:r>
      <w:r>
        <w:t>intendono</w:t>
      </w:r>
      <w:r>
        <w:rPr>
          <w:spacing w:val="-9"/>
        </w:rPr>
        <w:t xml:space="preserve"> </w:t>
      </w:r>
      <w:r>
        <w:t>ricevere</w:t>
      </w:r>
      <w:r>
        <w:rPr>
          <w:spacing w:val="-9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comunicazioni</w:t>
      </w:r>
      <w:r>
        <w:rPr>
          <w:spacing w:val="-9"/>
        </w:rPr>
        <w:t xml:space="preserve"> </w:t>
      </w:r>
      <w:r>
        <w:t>sono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rPr>
          <w:spacing w:val="-2"/>
        </w:rPr>
        <w:t>seguenti:</w:t>
      </w:r>
    </w:p>
    <w:p w14:paraId="7C93C53D" w14:textId="77777777" w:rsidR="006649E3" w:rsidRDefault="006649E3" w:rsidP="006649E3">
      <w:pPr>
        <w:pStyle w:val="Paragrafoelenco"/>
        <w:widowControl w:val="0"/>
        <w:numPr>
          <w:ilvl w:val="1"/>
          <w:numId w:val="8"/>
        </w:numPr>
        <w:tabs>
          <w:tab w:val="left" w:pos="837"/>
          <w:tab w:val="left" w:pos="10328"/>
        </w:tabs>
        <w:suppressAutoHyphens w:val="0"/>
        <w:autoSpaceDE w:val="0"/>
        <w:autoSpaceDN w:val="0"/>
        <w:spacing w:line="287" w:lineRule="exact"/>
        <w:ind w:left="837"/>
        <w:contextualSpacing w:val="0"/>
      </w:pPr>
      <w:r>
        <w:lastRenderedPageBreak/>
        <w:t xml:space="preserve">residenza: </w:t>
      </w:r>
      <w:r>
        <w:rPr>
          <w:u w:val="single"/>
        </w:rPr>
        <w:tab/>
      </w:r>
    </w:p>
    <w:p w14:paraId="4C02A600" w14:textId="77777777" w:rsidR="006649E3" w:rsidRDefault="006649E3" w:rsidP="006649E3">
      <w:pPr>
        <w:pStyle w:val="Paragrafoelenco"/>
        <w:widowControl w:val="0"/>
        <w:numPr>
          <w:ilvl w:val="1"/>
          <w:numId w:val="8"/>
        </w:numPr>
        <w:tabs>
          <w:tab w:val="left" w:pos="837"/>
          <w:tab w:val="left" w:pos="10330"/>
        </w:tabs>
        <w:suppressAutoHyphens w:val="0"/>
        <w:autoSpaceDE w:val="0"/>
        <w:autoSpaceDN w:val="0"/>
        <w:spacing w:before="11"/>
        <w:ind w:left="837"/>
        <w:contextualSpacing w:val="0"/>
      </w:pPr>
      <w:r>
        <w:rPr>
          <w:spacing w:val="-2"/>
        </w:rPr>
        <w:t>indirizzo posta</w:t>
      </w:r>
      <w:r>
        <w:rPr>
          <w:spacing w:val="-3"/>
        </w:rPr>
        <w:t xml:space="preserve"> </w:t>
      </w:r>
      <w:r>
        <w:rPr>
          <w:spacing w:val="-2"/>
        </w:rPr>
        <w:t>elettronica</w:t>
      </w:r>
      <w:r>
        <w:rPr>
          <w:spacing w:val="-3"/>
        </w:rPr>
        <w:t xml:space="preserve"> </w:t>
      </w:r>
      <w:r>
        <w:rPr>
          <w:spacing w:val="-2"/>
        </w:rPr>
        <w:t xml:space="preserve">ordinaria: </w:t>
      </w:r>
      <w:r>
        <w:rPr>
          <w:u w:val="single"/>
        </w:rPr>
        <w:tab/>
      </w:r>
    </w:p>
    <w:p w14:paraId="1CA73D1F" w14:textId="77777777" w:rsidR="006649E3" w:rsidRDefault="006649E3" w:rsidP="006649E3">
      <w:pPr>
        <w:pStyle w:val="Paragrafoelenco"/>
        <w:widowControl w:val="0"/>
        <w:numPr>
          <w:ilvl w:val="1"/>
          <w:numId w:val="8"/>
        </w:numPr>
        <w:tabs>
          <w:tab w:val="left" w:pos="837"/>
          <w:tab w:val="left" w:pos="854"/>
          <w:tab w:val="left" w:pos="10270"/>
        </w:tabs>
        <w:suppressAutoHyphens w:val="0"/>
        <w:autoSpaceDE w:val="0"/>
        <w:autoSpaceDN w:val="0"/>
        <w:spacing w:before="14" w:line="254" w:lineRule="auto"/>
        <w:ind w:right="258" w:hanging="377"/>
        <w:contextualSpacing w:val="0"/>
      </w:pPr>
      <w:r>
        <w:t>autorizzando</w:t>
      </w:r>
      <w:r>
        <w:rPr>
          <w:spacing w:val="40"/>
        </w:rPr>
        <w:t xml:space="preserve"> </w:t>
      </w:r>
      <w:r>
        <w:t>espressamente</w:t>
      </w:r>
      <w:r>
        <w:rPr>
          <w:spacing w:val="40"/>
        </w:rPr>
        <w:t xml:space="preserve"> </w:t>
      </w:r>
      <w:r>
        <w:t>l’Istituzione</w:t>
      </w:r>
      <w:r>
        <w:rPr>
          <w:spacing w:val="40"/>
        </w:rPr>
        <w:t xml:space="preserve"> </w:t>
      </w:r>
      <w:r>
        <w:t>scolastica</w:t>
      </w:r>
      <w:r>
        <w:rPr>
          <w:spacing w:val="40"/>
        </w:rPr>
        <w:t xml:space="preserve"> </w:t>
      </w:r>
      <w:r>
        <w:t>all’utilizzo</w:t>
      </w:r>
      <w:r>
        <w:rPr>
          <w:spacing w:val="40"/>
        </w:rPr>
        <w:t xml:space="preserve"> </w:t>
      </w:r>
      <w:r>
        <w:t>dei</w:t>
      </w:r>
      <w:r>
        <w:rPr>
          <w:spacing w:val="40"/>
        </w:rPr>
        <w:t xml:space="preserve"> </w:t>
      </w:r>
      <w:r>
        <w:t>suddetti</w:t>
      </w:r>
      <w:r>
        <w:rPr>
          <w:spacing w:val="40"/>
        </w:rPr>
        <w:t xml:space="preserve"> </w:t>
      </w:r>
      <w:r>
        <w:t>mezzi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effettuare</w:t>
      </w:r>
      <w:r>
        <w:rPr>
          <w:spacing w:val="40"/>
        </w:rPr>
        <w:t xml:space="preserve"> </w:t>
      </w:r>
      <w:r>
        <w:t xml:space="preserve">le </w:t>
      </w:r>
      <w:r>
        <w:rPr>
          <w:spacing w:val="-2"/>
        </w:rPr>
        <w:t>comunicazioni;</w:t>
      </w:r>
    </w:p>
    <w:p w14:paraId="56E0900C" w14:textId="77777777" w:rsidR="006649E3" w:rsidRDefault="006649E3" w:rsidP="006649E3">
      <w:pPr>
        <w:pStyle w:val="Paragrafoelenco"/>
        <w:widowControl w:val="0"/>
        <w:numPr>
          <w:ilvl w:val="0"/>
          <w:numId w:val="8"/>
        </w:numPr>
        <w:tabs>
          <w:tab w:val="left" w:pos="412"/>
          <w:tab w:val="left" w:pos="458"/>
        </w:tabs>
        <w:suppressAutoHyphens w:val="0"/>
        <w:autoSpaceDE w:val="0"/>
        <w:autoSpaceDN w:val="0"/>
        <w:spacing w:line="235" w:lineRule="auto"/>
        <w:ind w:left="458" w:right="221" w:hanging="342"/>
        <w:contextualSpacing w:val="0"/>
      </w:pPr>
      <w:r>
        <w:t>di</w:t>
      </w:r>
      <w:r>
        <w:rPr>
          <w:spacing w:val="77"/>
        </w:rPr>
        <w:t xml:space="preserve"> </w:t>
      </w:r>
      <w:r>
        <w:t>essere</w:t>
      </w:r>
      <w:r>
        <w:rPr>
          <w:spacing w:val="78"/>
        </w:rPr>
        <w:t xml:space="preserve"> </w:t>
      </w:r>
      <w:r>
        <w:t>informato/a</w:t>
      </w:r>
      <w:r>
        <w:rPr>
          <w:spacing w:val="79"/>
        </w:rPr>
        <w:t xml:space="preserve"> </w:t>
      </w:r>
      <w:r>
        <w:t>che</w:t>
      </w:r>
      <w:r>
        <w:rPr>
          <w:spacing w:val="79"/>
        </w:rPr>
        <w:t xml:space="preserve"> </w:t>
      </w:r>
      <w:r>
        <w:t>l’Istituzione</w:t>
      </w:r>
      <w:r>
        <w:rPr>
          <w:spacing w:val="79"/>
        </w:rPr>
        <w:t xml:space="preserve"> </w:t>
      </w:r>
      <w:r>
        <w:t>scolastica</w:t>
      </w:r>
      <w:r>
        <w:rPr>
          <w:spacing w:val="73"/>
        </w:rPr>
        <w:t xml:space="preserve"> </w:t>
      </w:r>
      <w:r>
        <w:t>non</w:t>
      </w:r>
      <w:r>
        <w:rPr>
          <w:spacing w:val="77"/>
        </w:rPr>
        <w:t xml:space="preserve"> </w:t>
      </w:r>
      <w:r>
        <w:t>sarà</w:t>
      </w:r>
      <w:r>
        <w:rPr>
          <w:spacing w:val="77"/>
        </w:rPr>
        <w:t xml:space="preserve"> </w:t>
      </w:r>
      <w:r>
        <w:t>responsabile</w:t>
      </w:r>
      <w:r>
        <w:rPr>
          <w:spacing w:val="79"/>
        </w:rPr>
        <w:t xml:space="preserve"> </w:t>
      </w:r>
      <w:r>
        <w:t>per</w:t>
      </w:r>
      <w:r>
        <w:rPr>
          <w:spacing w:val="79"/>
        </w:rPr>
        <w:t xml:space="preserve"> </w:t>
      </w:r>
      <w:r>
        <w:t>il</w:t>
      </w:r>
      <w:r>
        <w:rPr>
          <w:spacing w:val="78"/>
        </w:rPr>
        <w:t xml:space="preserve"> </w:t>
      </w:r>
      <w:r>
        <w:t>caso</w:t>
      </w:r>
      <w:r>
        <w:rPr>
          <w:spacing w:val="77"/>
        </w:rPr>
        <w:t xml:space="preserve"> </w:t>
      </w:r>
      <w:r>
        <w:t>di</w:t>
      </w:r>
      <w:r>
        <w:rPr>
          <w:spacing w:val="77"/>
        </w:rPr>
        <w:t xml:space="preserve"> </w:t>
      </w:r>
      <w:r>
        <w:t>dispersione</w:t>
      </w:r>
      <w:r>
        <w:rPr>
          <w:spacing w:val="78"/>
        </w:rPr>
        <w:t xml:space="preserve"> </w:t>
      </w:r>
      <w:r>
        <w:t>di comunicazioni</w:t>
      </w:r>
      <w:r>
        <w:rPr>
          <w:spacing w:val="-8"/>
        </w:rPr>
        <w:t xml:space="preserve"> </w:t>
      </w:r>
      <w:r>
        <w:t>dipendente</w:t>
      </w:r>
      <w:r>
        <w:rPr>
          <w:spacing w:val="-12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mancata</w:t>
      </w:r>
      <w:r>
        <w:rPr>
          <w:spacing w:val="-10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inesatta</w:t>
      </w:r>
      <w:r>
        <w:rPr>
          <w:spacing w:val="-8"/>
        </w:rPr>
        <w:t xml:space="preserve"> </w:t>
      </w:r>
      <w:r>
        <w:t>indicazione</w:t>
      </w:r>
      <w:r>
        <w:rPr>
          <w:spacing w:val="-7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recapiti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cui</w:t>
      </w:r>
      <w:r>
        <w:rPr>
          <w:spacing w:val="-9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1,</w:t>
      </w:r>
      <w:r>
        <w:rPr>
          <w:spacing w:val="-10"/>
        </w:rPr>
        <w:t xml:space="preserve"> </w:t>
      </w:r>
      <w:r>
        <w:t>oppure</w:t>
      </w:r>
      <w:r>
        <w:rPr>
          <w:spacing w:val="-8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mancata o tardiva comunicazione del cambiamento degli stessi;</w:t>
      </w:r>
    </w:p>
    <w:p w14:paraId="000308A3" w14:textId="77777777" w:rsidR="006649E3" w:rsidRDefault="006649E3" w:rsidP="006649E3">
      <w:pPr>
        <w:pStyle w:val="Paragrafoelenco"/>
        <w:widowControl w:val="0"/>
        <w:numPr>
          <w:ilvl w:val="0"/>
          <w:numId w:val="8"/>
        </w:numPr>
        <w:tabs>
          <w:tab w:val="left" w:pos="328"/>
        </w:tabs>
        <w:suppressAutoHyphens w:val="0"/>
        <w:autoSpaceDE w:val="0"/>
        <w:autoSpaceDN w:val="0"/>
        <w:spacing w:before="1"/>
        <w:ind w:left="328" w:hanging="212"/>
        <w:contextualSpacing w:val="0"/>
      </w:pP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aver</w:t>
      </w:r>
      <w:r>
        <w:rPr>
          <w:spacing w:val="-3"/>
        </w:rPr>
        <w:t xml:space="preserve"> </w:t>
      </w:r>
      <w:r>
        <w:rPr>
          <w:spacing w:val="-2"/>
        </w:rPr>
        <w:t>preso</w:t>
      </w:r>
      <w:r>
        <w:rPr>
          <w:spacing w:val="-4"/>
        </w:rPr>
        <w:t xml:space="preserve"> </w:t>
      </w:r>
      <w:r>
        <w:rPr>
          <w:spacing w:val="-2"/>
        </w:rPr>
        <w:t>visione</w:t>
      </w:r>
      <w:r>
        <w:rPr>
          <w:spacing w:val="-3"/>
        </w:rPr>
        <w:t xml:space="preserve"> </w:t>
      </w:r>
      <w:r>
        <w:rPr>
          <w:spacing w:val="-2"/>
        </w:rPr>
        <w:t>del</w:t>
      </w:r>
      <w:r>
        <w:rPr>
          <w:spacing w:val="-3"/>
        </w:rPr>
        <w:t xml:space="preserve"> </w:t>
      </w:r>
      <w:r>
        <w:rPr>
          <w:spacing w:val="-2"/>
        </w:rPr>
        <w:t>Decreto e</w:t>
      </w:r>
      <w:r>
        <w:rPr>
          <w:spacing w:val="-3"/>
        </w:rPr>
        <w:t xml:space="preserve"> </w:t>
      </w:r>
      <w:r>
        <w:rPr>
          <w:spacing w:val="-2"/>
        </w:rPr>
        <w:t>dell’Avviso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-3"/>
        </w:rPr>
        <w:t xml:space="preserve"> </w:t>
      </w:r>
      <w:r>
        <w:rPr>
          <w:spacing w:val="-2"/>
        </w:rPr>
        <w:t>di</w:t>
      </w:r>
      <w:r>
        <w:rPr>
          <w:spacing w:val="-4"/>
        </w:rPr>
        <w:t xml:space="preserve"> </w:t>
      </w:r>
      <w:r>
        <w:rPr>
          <w:spacing w:val="-2"/>
        </w:rPr>
        <w:t>accettare</w:t>
      </w:r>
      <w:r>
        <w:rPr>
          <w:spacing w:val="-3"/>
        </w:rPr>
        <w:t xml:space="preserve"> </w:t>
      </w:r>
      <w:r>
        <w:rPr>
          <w:spacing w:val="-2"/>
        </w:rPr>
        <w:t>tutte</w:t>
      </w:r>
      <w:r>
        <w:rPr>
          <w:spacing w:val="-3"/>
        </w:rPr>
        <w:t xml:space="preserve"> </w:t>
      </w:r>
      <w:r>
        <w:rPr>
          <w:spacing w:val="-2"/>
        </w:rPr>
        <w:t>le</w:t>
      </w:r>
      <w:r>
        <w:rPr>
          <w:spacing w:val="-3"/>
        </w:rPr>
        <w:t xml:space="preserve"> </w:t>
      </w:r>
      <w:r>
        <w:rPr>
          <w:spacing w:val="-2"/>
        </w:rPr>
        <w:t>condizioni</w:t>
      </w:r>
      <w:r>
        <w:rPr>
          <w:spacing w:val="-3"/>
        </w:rPr>
        <w:t xml:space="preserve"> </w:t>
      </w:r>
      <w:r>
        <w:rPr>
          <w:spacing w:val="-2"/>
        </w:rPr>
        <w:t>ivi contenute;</w:t>
      </w:r>
    </w:p>
    <w:p w14:paraId="0F6EF463" w14:textId="77777777" w:rsidR="006649E3" w:rsidRDefault="006649E3" w:rsidP="006649E3">
      <w:pPr>
        <w:pStyle w:val="Paragrafoelenco"/>
        <w:widowControl w:val="0"/>
        <w:numPr>
          <w:ilvl w:val="0"/>
          <w:numId w:val="8"/>
        </w:numPr>
        <w:tabs>
          <w:tab w:val="left" w:pos="328"/>
        </w:tabs>
        <w:suppressAutoHyphens w:val="0"/>
        <w:autoSpaceDE w:val="0"/>
        <w:autoSpaceDN w:val="0"/>
        <w:ind w:left="328" w:hanging="212"/>
        <w:contextualSpacing w:val="0"/>
      </w:pPr>
      <w:r>
        <w:rPr>
          <w:spacing w:val="-2"/>
        </w:rPr>
        <w:t>di aver</w:t>
      </w:r>
      <w:r>
        <w:t xml:space="preserve"> </w:t>
      </w:r>
      <w:r>
        <w:rPr>
          <w:spacing w:val="-2"/>
        </w:rPr>
        <w:t>preso</w:t>
      </w:r>
      <w:r>
        <w:t xml:space="preserve"> </w:t>
      </w:r>
      <w:r>
        <w:rPr>
          <w:spacing w:val="-2"/>
        </w:rPr>
        <w:t>visione</w:t>
      </w:r>
      <w:r>
        <w:t xml:space="preserve"> </w:t>
      </w:r>
      <w:r>
        <w:rPr>
          <w:spacing w:val="-2"/>
        </w:rPr>
        <w:t>dell’informativa</w:t>
      </w:r>
      <w:r>
        <w:t xml:space="preserve"> </w:t>
      </w:r>
      <w:r>
        <w:rPr>
          <w:spacing w:val="-2"/>
        </w:rPr>
        <w:t>relativa</w:t>
      </w:r>
      <w:r>
        <w:t xml:space="preserve"> </w:t>
      </w:r>
      <w:r>
        <w:rPr>
          <w:spacing w:val="-2"/>
        </w:rPr>
        <w:t>alla</w:t>
      </w:r>
      <w:r>
        <w:rPr>
          <w:spacing w:val="-4"/>
        </w:rPr>
        <w:t xml:space="preserve"> </w:t>
      </w:r>
      <w:r>
        <w:rPr>
          <w:spacing w:val="-2"/>
        </w:rPr>
        <w:t>privacy</w:t>
      </w:r>
      <w:r>
        <w:rPr>
          <w:spacing w:val="2"/>
        </w:rPr>
        <w:t xml:space="preserve"> </w:t>
      </w:r>
      <w:r>
        <w:rPr>
          <w:spacing w:val="-2"/>
        </w:rPr>
        <w:t>presente</w:t>
      </w:r>
      <w:r>
        <w:rPr>
          <w:spacing w:val="1"/>
        </w:rPr>
        <w:t xml:space="preserve"> </w:t>
      </w:r>
      <w:r>
        <w:rPr>
          <w:spacing w:val="-2"/>
        </w:rPr>
        <w:t>sul sito web dell’istituzione scolastica;</w:t>
      </w:r>
    </w:p>
    <w:p w14:paraId="2EA24306" w14:textId="77777777" w:rsidR="006649E3" w:rsidRDefault="006649E3" w:rsidP="006649E3">
      <w:pPr>
        <w:pStyle w:val="Paragrafoelenco"/>
        <w:widowControl w:val="0"/>
        <w:numPr>
          <w:ilvl w:val="0"/>
          <w:numId w:val="8"/>
        </w:numPr>
        <w:tabs>
          <w:tab w:val="left" w:pos="407"/>
        </w:tabs>
        <w:suppressAutoHyphens w:val="0"/>
        <w:autoSpaceDE w:val="0"/>
        <w:autoSpaceDN w:val="0"/>
        <w:spacing w:before="3"/>
        <w:ind w:left="116" w:right="223" w:firstLine="0"/>
        <w:contextualSpacing w:val="0"/>
        <w:jc w:val="both"/>
      </w:pPr>
      <w: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21F2024E" w14:textId="77777777" w:rsidR="006649E3" w:rsidRDefault="006649E3" w:rsidP="006649E3">
      <w:pPr>
        <w:pStyle w:val="Corpotesto"/>
        <w:spacing w:before="1"/>
        <w:ind w:left="116"/>
        <w:jc w:val="both"/>
      </w:pPr>
      <w:r>
        <w:t>Ai</w:t>
      </w:r>
      <w:r>
        <w:rPr>
          <w:spacing w:val="-12"/>
        </w:rPr>
        <w:t xml:space="preserve"> </w:t>
      </w:r>
      <w:r>
        <w:t>fini</w:t>
      </w:r>
      <w:r>
        <w:rPr>
          <w:spacing w:val="-10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partecipazione</w:t>
      </w:r>
      <w:r>
        <w:rPr>
          <w:spacing w:val="-13"/>
        </w:rPr>
        <w:t xml:space="preserve"> </w:t>
      </w:r>
      <w:r>
        <w:t>alla</w:t>
      </w:r>
      <w:r>
        <w:rPr>
          <w:spacing w:val="-11"/>
        </w:rPr>
        <w:t xml:space="preserve"> </w:t>
      </w:r>
      <w:r>
        <w:t>procedura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oggetto,</w:t>
      </w:r>
      <w:r>
        <w:rPr>
          <w:spacing w:val="-13"/>
        </w:rPr>
        <w:t xml:space="preserve"> </w:t>
      </w:r>
      <w:r>
        <w:t>il/la</w:t>
      </w:r>
      <w:r>
        <w:rPr>
          <w:spacing w:val="-10"/>
        </w:rPr>
        <w:t xml:space="preserve"> </w:t>
      </w:r>
      <w:r>
        <w:rPr>
          <w:spacing w:val="-2"/>
        </w:rPr>
        <w:t>sottoscritto/a</w:t>
      </w:r>
    </w:p>
    <w:p w14:paraId="5C4F203F" w14:textId="77777777" w:rsidR="006649E3" w:rsidRPr="00AE3724" w:rsidRDefault="006649E3" w:rsidP="006649E3">
      <w:pPr>
        <w:pStyle w:val="Titolo2"/>
        <w:jc w:val="center"/>
      </w:pPr>
      <w:r>
        <w:rPr>
          <w:spacing w:val="-2"/>
        </w:rPr>
        <w:t>dichiara</w:t>
      </w:r>
      <w:r>
        <w:rPr>
          <w:spacing w:val="-1"/>
        </w:rPr>
        <w:t xml:space="preserve"> </w:t>
      </w:r>
      <w:r>
        <w:rPr>
          <w:spacing w:val="-2"/>
        </w:rPr>
        <w:t>altresì</w:t>
      </w:r>
    </w:p>
    <w:p w14:paraId="6294F208" w14:textId="77777777" w:rsidR="006649E3" w:rsidRDefault="006649E3" w:rsidP="006649E3">
      <w:pPr>
        <w:pStyle w:val="Corpotesto"/>
        <w:ind w:left="116"/>
      </w:pP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possedere</w:t>
      </w:r>
      <w:r>
        <w:rPr>
          <w:spacing w:val="-1"/>
        </w:rPr>
        <w:t xml:space="preserve"> </w:t>
      </w:r>
      <w:r>
        <w:rPr>
          <w:spacing w:val="-2"/>
        </w:rPr>
        <w:t>i</w:t>
      </w:r>
      <w:r>
        <w:rPr>
          <w:spacing w:val="-3"/>
        </w:rPr>
        <w:t xml:space="preserve"> </w:t>
      </w:r>
      <w:r>
        <w:rPr>
          <w:spacing w:val="-2"/>
        </w:rPr>
        <w:t>requisiti di</w:t>
      </w:r>
      <w:r>
        <w:rPr>
          <w:spacing w:val="-3"/>
        </w:rPr>
        <w:t xml:space="preserve"> </w:t>
      </w:r>
      <w:r>
        <w:rPr>
          <w:spacing w:val="-2"/>
        </w:rPr>
        <w:t>ammissione</w:t>
      </w:r>
      <w:r>
        <w:rPr>
          <w:spacing w:val="-1"/>
        </w:rPr>
        <w:t xml:space="preserve"> </w:t>
      </w:r>
      <w:r>
        <w:rPr>
          <w:spacing w:val="-2"/>
        </w:rPr>
        <w:t>alla</w:t>
      </w:r>
      <w:r>
        <w:rPr>
          <w:spacing w:val="-3"/>
        </w:rPr>
        <w:t xml:space="preserve"> </w:t>
      </w:r>
      <w:r>
        <w:rPr>
          <w:spacing w:val="-2"/>
        </w:rPr>
        <w:t>selezione</w:t>
      </w:r>
      <w:r>
        <w:rPr>
          <w:spacing w:val="-1"/>
        </w:rPr>
        <w:t xml:space="preserve"> </w:t>
      </w:r>
      <w:r>
        <w:rPr>
          <w:spacing w:val="-2"/>
        </w:rPr>
        <w:t>in</w:t>
      </w:r>
      <w:r>
        <w:rPr>
          <w:spacing w:val="-6"/>
        </w:rPr>
        <w:t xml:space="preserve"> </w:t>
      </w:r>
      <w:r>
        <w:rPr>
          <w:spacing w:val="-2"/>
        </w:rPr>
        <w:t>oggetto</w:t>
      </w:r>
      <w:r>
        <w:rPr>
          <w:spacing w:val="1"/>
        </w:rPr>
        <w:t xml:space="preserve"> </w:t>
      </w:r>
      <w:r>
        <w:rPr>
          <w:spacing w:val="-2"/>
        </w:rPr>
        <w:t>di</w:t>
      </w:r>
      <w:r>
        <w:rPr>
          <w:spacing w:val="-3"/>
        </w:rPr>
        <w:t xml:space="preserve"> </w:t>
      </w:r>
      <w:r>
        <w:rPr>
          <w:spacing w:val="-2"/>
        </w:rPr>
        <w:t>cui</w:t>
      </w:r>
      <w:r>
        <w:rPr>
          <w:spacing w:val="-3"/>
        </w:rPr>
        <w:t xml:space="preserve"> </w:t>
      </w:r>
      <w:r>
        <w:rPr>
          <w:spacing w:val="-2"/>
        </w:rPr>
        <w:t>all’Avviso</w:t>
      </w:r>
      <w:r>
        <w:rPr>
          <w:spacing w:val="-4"/>
        </w:rPr>
        <w:t xml:space="preserve"> </w:t>
      </w:r>
      <w:r>
        <w:rPr>
          <w:spacing w:val="-2"/>
        </w:rPr>
        <w:t>e, nello</w:t>
      </w:r>
      <w:r>
        <w:t xml:space="preserve"> </w:t>
      </w:r>
      <w:r>
        <w:rPr>
          <w:spacing w:val="-2"/>
        </w:rPr>
        <w:t xml:space="preserve">specifico, </w:t>
      </w:r>
      <w:r>
        <w:rPr>
          <w:spacing w:val="-5"/>
        </w:rPr>
        <w:t>di:</w:t>
      </w:r>
    </w:p>
    <w:p w14:paraId="0715F6AD" w14:textId="77777777" w:rsidR="006649E3" w:rsidRDefault="006649E3" w:rsidP="006649E3">
      <w:pPr>
        <w:pStyle w:val="Paragrafoelenco"/>
        <w:widowControl w:val="0"/>
        <w:numPr>
          <w:ilvl w:val="0"/>
          <w:numId w:val="7"/>
        </w:numPr>
        <w:tabs>
          <w:tab w:val="left" w:pos="328"/>
        </w:tabs>
        <w:suppressAutoHyphens w:val="0"/>
        <w:autoSpaceDE w:val="0"/>
        <w:autoSpaceDN w:val="0"/>
        <w:ind w:left="328" w:hanging="212"/>
        <w:contextualSpacing w:val="0"/>
      </w:pPr>
      <w:r>
        <w:t>avere</w:t>
      </w:r>
      <w:r>
        <w:rPr>
          <w:spacing w:val="-14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cittadinanza</w:t>
      </w:r>
      <w:r>
        <w:rPr>
          <w:spacing w:val="-11"/>
        </w:rPr>
        <w:t xml:space="preserve"> </w:t>
      </w:r>
      <w:r>
        <w:t>italiana</w:t>
      </w:r>
      <w:r>
        <w:rPr>
          <w:spacing w:val="-10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uno</w:t>
      </w:r>
      <w:r>
        <w:rPr>
          <w:spacing w:val="-11"/>
        </w:rPr>
        <w:t xml:space="preserve"> </w:t>
      </w:r>
      <w:r>
        <w:t>degli</w:t>
      </w:r>
      <w:r>
        <w:rPr>
          <w:spacing w:val="-11"/>
        </w:rPr>
        <w:t xml:space="preserve"> </w:t>
      </w:r>
      <w:r>
        <w:t>Stati</w:t>
      </w:r>
      <w:r>
        <w:rPr>
          <w:spacing w:val="-12"/>
        </w:rPr>
        <w:t xml:space="preserve"> </w:t>
      </w:r>
      <w:r>
        <w:t>membri</w:t>
      </w:r>
      <w:r>
        <w:rPr>
          <w:spacing w:val="-10"/>
        </w:rPr>
        <w:t xml:space="preserve"> </w:t>
      </w:r>
      <w:r>
        <w:t>dell’Unione</w:t>
      </w:r>
      <w:r>
        <w:rPr>
          <w:spacing w:val="-11"/>
        </w:rPr>
        <w:t xml:space="preserve"> </w:t>
      </w:r>
      <w:r>
        <w:rPr>
          <w:spacing w:val="-2"/>
        </w:rPr>
        <w:t>europea;</w:t>
      </w:r>
    </w:p>
    <w:p w14:paraId="70A4EF2F" w14:textId="77777777" w:rsidR="006649E3" w:rsidRDefault="006649E3" w:rsidP="006649E3">
      <w:pPr>
        <w:pStyle w:val="Paragrafoelenco"/>
        <w:widowControl w:val="0"/>
        <w:numPr>
          <w:ilvl w:val="0"/>
          <w:numId w:val="7"/>
        </w:numPr>
        <w:tabs>
          <w:tab w:val="left" w:pos="328"/>
        </w:tabs>
        <w:suppressAutoHyphens w:val="0"/>
        <w:autoSpaceDE w:val="0"/>
        <w:autoSpaceDN w:val="0"/>
        <w:ind w:left="328" w:hanging="212"/>
        <w:contextualSpacing w:val="0"/>
      </w:pPr>
      <w:r>
        <w:t>avere</w:t>
      </w:r>
      <w:r>
        <w:rPr>
          <w:spacing w:val="-12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godimento</w:t>
      </w:r>
      <w:r>
        <w:rPr>
          <w:spacing w:val="-8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diritti</w:t>
      </w:r>
      <w:r>
        <w:rPr>
          <w:spacing w:val="-9"/>
        </w:rPr>
        <w:t xml:space="preserve"> </w:t>
      </w:r>
      <w:r>
        <w:t>civili</w:t>
      </w:r>
      <w:r>
        <w:rPr>
          <w:spacing w:val="-13"/>
        </w:rPr>
        <w:t xml:space="preserve"> </w:t>
      </w:r>
      <w:r>
        <w:t>e</w:t>
      </w:r>
      <w:r>
        <w:rPr>
          <w:spacing w:val="-8"/>
        </w:rPr>
        <w:t xml:space="preserve"> </w:t>
      </w:r>
      <w:r>
        <w:rPr>
          <w:spacing w:val="-2"/>
        </w:rPr>
        <w:t>politici;</w:t>
      </w:r>
    </w:p>
    <w:p w14:paraId="0278E1F4" w14:textId="77777777" w:rsidR="006649E3" w:rsidRDefault="006649E3" w:rsidP="006649E3">
      <w:pPr>
        <w:pStyle w:val="Paragrafoelenco"/>
        <w:widowControl w:val="0"/>
        <w:numPr>
          <w:ilvl w:val="0"/>
          <w:numId w:val="7"/>
        </w:numPr>
        <w:tabs>
          <w:tab w:val="left" w:pos="328"/>
        </w:tabs>
        <w:suppressAutoHyphens w:val="0"/>
        <w:autoSpaceDE w:val="0"/>
        <w:autoSpaceDN w:val="0"/>
        <w:spacing w:before="1"/>
        <w:ind w:left="328" w:hanging="212"/>
        <w:contextualSpacing w:val="0"/>
      </w:pPr>
      <w:r>
        <w:rPr>
          <w:spacing w:val="-2"/>
        </w:rPr>
        <w:t>non</w:t>
      </w:r>
      <w:r>
        <w:rPr>
          <w:spacing w:val="-6"/>
        </w:rPr>
        <w:t xml:space="preserve"> </w:t>
      </w:r>
      <w:r>
        <w:rPr>
          <w:spacing w:val="-2"/>
        </w:rPr>
        <w:t>essere</w:t>
      </w:r>
      <w:r>
        <w:rPr>
          <w:spacing w:val="-7"/>
        </w:rPr>
        <w:t xml:space="preserve"> </w:t>
      </w:r>
      <w:r>
        <w:rPr>
          <w:spacing w:val="-2"/>
        </w:rPr>
        <w:t>stato</w:t>
      </w:r>
      <w:r>
        <w:rPr>
          <w:spacing w:val="-6"/>
        </w:rPr>
        <w:t xml:space="preserve"> </w:t>
      </w:r>
      <w:r>
        <w:rPr>
          <w:spacing w:val="-2"/>
        </w:rPr>
        <w:t>escluso/a</w:t>
      </w:r>
      <w:r>
        <w:rPr>
          <w:spacing w:val="-7"/>
        </w:rPr>
        <w:t xml:space="preserve"> </w:t>
      </w:r>
      <w:r>
        <w:rPr>
          <w:spacing w:val="-2"/>
        </w:rPr>
        <w:t>dall’elettorato</w:t>
      </w:r>
      <w:r>
        <w:rPr>
          <w:spacing w:val="-4"/>
        </w:rPr>
        <w:t xml:space="preserve"> </w:t>
      </w:r>
      <w:r>
        <w:rPr>
          <w:spacing w:val="-2"/>
        </w:rPr>
        <w:t>politico</w:t>
      </w:r>
      <w:r>
        <w:rPr>
          <w:spacing w:val="-5"/>
        </w:rPr>
        <w:t xml:space="preserve"> </w:t>
      </w:r>
      <w:r>
        <w:rPr>
          <w:spacing w:val="-2"/>
        </w:rPr>
        <w:t>attivo;</w:t>
      </w:r>
    </w:p>
    <w:p w14:paraId="7280F520" w14:textId="77777777" w:rsidR="006649E3" w:rsidRDefault="006649E3" w:rsidP="006649E3">
      <w:pPr>
        <w:pStyle w:val="Paragrafoelenco"/>
        <w:widowControl w:val="0"/>
        <w:numPr>
          <w:ilvl w:val="0"/>
          <w:numId w:val="7"/>
        </w:numPr>
        <w:tabs>
          <w:tab w:val="left" w:pos="328"/>
        </w:tabs>
        <w:suppressAutoHyphens w:val="0"/>
        <w:autoSpaceDE w:val="0"/>
        <w:autoSpaceDN w:val="0"/>
        <w:ind w:left="328" w:hanging="212"/>
        <w:contextualSpacing w:val="0"/>
      </w:pPr>
      <w:r>
        <w:t>possedere</w:t>
      </w:r>
      <w:r>
        <w:rPr>
          <w:spacing w:val="-13"/>
        </w:rPr>
        <w:t xml:space="preserve"> </w:t>
      </w:r>
      <w:r>
        <w:t>l’idoneità</w:t>
      </w:r>
      <w:r>
        <w:rPr>
          <w:spacing w:val="-12"/>
        </w:rPr>
        <w:t xml:space="preserve"> </w:t>
      </w:r>
      <w:r>
        <w:t>fisica</w:t>
      </w:r>
      <w:r>
        <w:rPr>
          <w:spacing w:val="-13"/>
        </w:rPr>
        <w:t xml:space="preserve"> </w:t>
      </w:r>
      <w:r>
        <w:t>allo</w:t>
      </w:r>
      <w:r>
        <w:rPr>
          <w:spacing w:val="-12"/>
        </w:rPr>
        <w:t xml:space="preserve"> </w:t>
      </w:r>
      <w:r>
        <w:t>svolgimento</w:t>
      </w:r>
      <w:r>
        <w:rPr>
          <w:spacing w:val="-13"/>
        </w:rPr>
        <w:t xml:space="preserve"> </w:t>
      </w:r>
      <w:r>
        <w:t>delle</w:t>
      </w:r>
      <w:r>
        <w:rPr>
          <w:spacing w:val="-12"/>
        </w:rPr>
        <w:t xml:space="preserve"> </w:t>
      </w:r>
      <w:r>
        <w:t>funzioni</w:t>
      </w:r>
      <w:r>
        <w:rPr>
          <w:spacing w:val="-13"/>
        </w:rPr>
        <w:t xml:space="preserve"> </w:t>
      </w:r>
      <w:r>
        <w:t>cui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presente</w:t>
      </w:r>
      <w:r>
        <w:rPr>
          <w:spacing w:val="-13"/>
        </w:rPr>
        <w:t xml:space="preserve"> </w:t>
      </w:r>
      <w:r>
        <w:t>procedura</w:t>
      </w:r>
      <w:r>
        <w:rPr>
          <w:spacing w:val="-11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selezione</w:t>
      </w:r>
      <w:r>
        <w:rPr>
          <w:spacing w:val="-12"/>
        </w:rPr>
        <w:t xml:space="preserve"> </w:t>
      </w:r>
      <w:r>
        <w:t>si</w:t>
      </w:r>
      <w:r>
        <w:rPr>
          <w:spacing w:val="-11"/>
        </w:rPr>
        <w:t xml:space="preserve"> </w:t>
      </w:r>
      <w:r>
        <w:rPr>
          <w:spacing w:val="-2"/>
        </w:rPr>
        <w:t>riferisce;</w:t>
      </w:r>
    </w:p>
    <w:p w14:paraId="5848C243" w14:textId="77777777" w:rsidR="006649E3" w:rsidRDefault="006649E3" w:rsidP="006649E3">
      <w:pPr>
        <w:pStyle w:val="Paragrafoelenco"/>
        <w:widowControl w:val="0"/>
        <w:numPr>
          <w:ilvl w:val="0"/>
          <w:numId w:val="7"/>
        </w:numPr>
        <w:tabs>
          <w:tab w:val="left" w:pos="412"/>
        </w:tabs>
        <w:suppressAutoHyphens w:val="0"/>
        <w:autoSpaceDE w:val="0"/>
        <w:autoSpaceDN w:val="0"/>
        <w:ind w:left="116" w:right="221" w:firstLine="0"/>
        <w:contextualSpacing w:val="0"/>
        <w:jc w:val="both"/>
      </w:pPr>
      <w:r>
        <w:t xml:space="preserve">non aver riportato condanne penali e di non essere destinatario/a di provvedimenti che riguardano l’applicazione di misure di prevenzione, di decisioni civili e di provvedimenti amministrativi iscritti nel casellario </w:t>
      </w:r>
      <w:r>
        <w:rPr>
          <w:spacing w:val="-2"/>
        </w:rPr>
        <w:t>giudiziale;</w:t>
      </w:r>
    </w:p>
    <w:p w14:paraId="7A517BFF" w14:textId="77777777" w:rsidR="006649E3" w:rsidRDefault="006649E3" w:rsidP="006649E3">
      <w:pPr>
        <w:pStyle w:val="Paragrafoelenco"/>
        <w:widowControl w:val="0"/>
        <w:numPr>
          <w:ilvl w:val="0"/>
          <w:numId w:val="7"/>
        </w:numPr>
        <w:tabs>
          <w:tab w:val="left" w:pos="328"/>
          <w:tab w:val="left" w:pos="10117"/>
        </w:tabs>
        <w:suppressAutoHyphens w:val="0"/>
        <w:autoSpaceDE w:val="0"/>
        <w:autoSpaceDN w:val="0"/>
        <w:spacing w:before="2"/>
        <w:ind w:left="328" w:hanging="212"/>
        <w:contextualSpacing w:val="0"/>
        <w:jc w:val="both"/>
      </w:pPr>
      <w:r>
        <w:t>non</w:t>
      </w:r>
      <w:r>
        <w:rPr>
          <w:spacing w:val="-10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sottoposto/a</w:t>
      </w:r>
      <w:r>
        <w:rPr>
          <w:spacing w:val="-9"/>
        </w:rPr>
        <w:t xml:space="preserve"> </w:t>
      </w:r>
      <w:proofErr w:type="spellStart"/>
      <w:r>
        <w:t>a</w:t>
      </w:r>
      <w:proofErr w:type="spellEnd"/>
      <w:r>
        <w:rPr>
          <w:spacing w:val="-12"/>
        </w:rPr>
        <w:t xml:space="preserve"> </w:t>
      </w:r>
      <w:r>
        <w:t>procedimenti</w:t>
      </w:r>
      <w:r>
        <w:rPr>
          <w:spacing w:val="-9"/>
        </w:rPr>
        <w:t xml:space="preserve"> </w:t>
      </w:r>
      <w:r>
        <w:t>penali</w:t>
      </w:r>
      <w:r>
        <w:rPr>
          <w:spacing w:val="-10"/>
        </w:rPr>
        <w:t xml:space="preserve"> </w:t>
      </w:r>
      <w:r>
        <w:t>[o</w:t>
      </w:r>
      <w:r>
        <w:rPr>
          <w:spacing w:val="-11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sì</w:t>
      </w:r>
      <w:r>
        <w:rPr>
          <w:spacing w:val="-12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quali</w:t>
      </w:r>
      <w:r>
        <w:rPr>
          <w:spacing w:val="-11"/>
        </w:rPr>
        <w:t xml:space="preserve"> </w:t>
      </w:r>
      <w:r>
        <w:rPr>
          <w:u w:val="single"/>
        </w:rPr>
        <w:tab/>
      </w:r>
      <w:r>
        <w:rPr>
          <w:spacing w:val="-5"/>
        </w:rPr>
        <w:t>];</w:t>
      </w:r>
    </w:p>
    <w:p w14:paraId="230EE8EA" w14:textId="77777777" w:rsidR="006649E3" w:rsidRDefault="006649E3" w:rsidP="006649E3">
      <w:pPr>
        <w:pStyle w:val="Paragrafoelenco"/>
        <w:widowControl w:val="0"/>
        <w:numPr>
          <w:ilvl w:val="0"/>
          <w:numId w:val="7"/>
        </w:numPr>
        <w:tabs>
          <w:tab w:val="left" w:pos="328"/>
        </w:tabs>
        <w:suppressAutoHyphens w:val="0"/>
        <w:autoSpaceDE w:val="0"/>
        <w:autoSpaceDN w:val="0"/>
        <w:spacing w:before="2"/>
        <w:ind w:left="328" w:hanging="212"/>
        <w:contextualSpacing w:val="0"/>
        <w:jc w:val="both"/>
      </w:pPr>
      <w:r>
        <w:rPr>
          <w:spacing w:val="-2"/>
        </w:rPr>
        <w:t>non</w:t>
      </w:r>
      <w:r>
        <w:rPr>
          <w:spacing w:val="-4"/>
        </w:rPr>
        <w:t xml:space="preserve"> </w:t>
      </w:r>
      <w:r>
        <w:rPr>
          <w:spacing w:val="-2"/>
        </w:rPr>
        <w:t>essere</w:t>
      </w:r>
      <w:r>
        <w:rPr>
          <w:spacing w:val="1"/>
        </w:rPr>
        <w:t xml:space="preserve"> </w:t>
      </w:r>
      <w:r>
        <w:rPr>
          <w:spacing w:val="-2"/>
        </w:rPr>
        <w:t>stato/a</w:t>
      </w:r>
      <w:r>
        <w:t xml:space="preserve"> </w:t>
      </w:r>
      <w:r>
        <w:rPr>
          <w:spacing w:val="-2"/>
        </w:rPr>
        <w:t>destituito/a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rPr>
          <w:spacing w:val="1"/>
        </w:rPr>
        <w:t xml:space="preserve"> </w:t>
      </w:r>
      <w:r>
        <w:rPr>
          <w:spacing w:val="-2"/>
        </w:rPr>
        <w:t>dispensato/a</w:t>
      </w:r>
      <w:r>
        <w:t xml:space="preserve"> </w:t>
      </w:r>
      <w:r>
        <w:rPr>
          <w:spacing w:val="-2"/>
        </w:rPr>
        <w:t>dall’impiego</w:t>
      </w:r>
      <w:r>
        <w:rPr>
          <w:spacing w:val="2"/>
        </w:rPr>
        <w:t xml:space="preserve"> </w:t>
      </w:r>
      <w:r>
        <w:rPr>
          <w:spacing w:val="-2"/>
        </w:rPr>
        <w:t>presso</w:t>
      </w:r>
      <w:r>
        <w:rPr>
          <w:spacing w:val="1"/>
        </w:rPr>
        <w:t xml:space="preserve"> </w:t>
      </w:r>
      <w:r>
        <w:rPr>
          <w:spacing w:val="-2"/>
        </w:rPr>
        <w:t>una</w:t>
      </w:r>
      <w:r>
        <w:rPr>
          <w:spacing w:val="-4"/>
        </w:rPr>
        <w:t xml:space="preserve"> </w:t>
      </w:r>
      <w:r>
        <w:rPr>
          <w:spacing w:val="-2"/>
        </w:rPr>
        <w:t>Pubblica</w:t>
      </w:r>
      <w:r>
        <w:rPr>
          <w:spacing w:val="1"/>
        </w:rPr>
        <w:t xml:space="preserve"> </w:t>
      </w:r>
      <w:r>
        <w:rPr>
          <w:spacing w:val="-2"/>
        </w:rPr>
        <w:t>Amministrazione;</w:t>
      </w:r>
    </w:p>
    <w:p w14:paraId="0E0A157A" w14:textId="77777777" w:rsidR="006649E3" w:rsidRDefault="006649E3" w:rsidP="006649E3">
      <w:pPr>
        <w:pStyle w:val="Paragrafoelenco"/>
        <w:widowControl w:val="0"/>
        <w:numPr>
          <w:ilvl w:val="0"/>
          <w:numId w:val="7"/>
        </w:numPr>
        <w:tabs>
          <w:tab w:val="left" w:pos="328"/>
        </w:tabs>
        <w:suppressAutoHyphens w:val="0"/>
        <w:autoSpaceDE w:val="0"/>
        <w:autoSpaceDN w:val="0"/>
        <w:ind w:left="328" w:hanging="212"/>
        <w:contextualSpacing w:val="0"/>
        <w:jc w:val="both"/>
      </w:pPr>
      <w:r>
        <w:rPr>
          <w:spacing w:val="-2"/>
        </w:rPr>
        <w:t>non</w:t>
      </w:r>
      <w:r>
        <w:rPr>
          <w:spacing w:val="-6"/>
        </w:rPr>
        <w:t xml:space="preserve"> </w:t>
      </w:r>
      <w:r>
        <w:rPr>
          <w:spacing w:val="-2"/>
        </w:rPr>
        <w:t>essere</w:t>
      </w:r>
      <w:r>
        <w:rPr>
          <w:spacing w:val="-1"/>
        </w:rPr>
        <w:t xml:space="preserve"> </w:t>
      </w:r>
      <w:r>
        <w:rPr>
          <w:spacing w:val="-2"/>
        </w:rPr>
        <w:t>stato/</w:t>
      </w:r>
      <w:proofErr w:type="spellStart"/>
      <w:r>
        <w:rPr>
          <w:spacing w:val="-2"/>
        </w:rPr>
        <w:t>a</w:t>
      </w:r>
      <w:proofErr w:type="spellEnd"/>
      <w:r>
        <w:t xml:space="preserve"> </w:t>
      </w:r>
      <w:r>
        <w:rPr>
          <w:spacing w:val="-2"/>
        </w:rPr>
        <w:t>dichiarato/a</w:t>
      </w:r>
      <w:r>
        <w:rPr>
          <w:spacing w:val="1"/>
        </w:rPr>
        <w:t xml:space="preserve"> </w:t>
      </w:r>
      <w:r>
        <w:rPr>
          <w:spacing w:val="-2"/>
        </w:rPr>
        <w:t>decaduto/a</w:t>
      </w:r>
      <w:r>
        <w:rPr>
          <w:spacing w:val="-4"/>
        </w:rPr>
        <w:t xml:space="preserve"> </w:t>
      </w:r>
      <w:r>
        <w:rPr>
          <w:spacing w:val="-2"/>
        </w:rPr>
        <w:t>o</w:t>
      </w:r>
      <w:r>
        <w:rPr>
          <w:spacing w:val="1"/>
        </w:rPr>
        <w:t xml:space="preserve"> </w:t>
      </w:r>
      <w:r>
        <w:rPr>
          <w:spacing w:val="-2"/>
        </w:rPr>
        <w:t>licenziato/a</w:t>
      </w:r>
      <w:r>
        <w:rPr>
          <w:spacing w:val="-3"/>
        </w:rPr>
        <w:t xml:space="preserve"> </w:t>
      </w:r>
      <w:r>
        <w:rPr>
          <w:spacing w:val="-2"/>
        </w:rPr>
        <w:t>da</w:t>
      </w:r>
      <w:r>
        <w:rPr>
          <w:spacing w:val="-1"/>
        </w:rPr>
        <w:t xml:space="preserve"> </w:t>
      </w:r>
      <w:r>
        <w:rPr>
          <w:spacing w:val="-2"/>
        </w:rPr>
        <w:t>un</w:t>
      </w:r>
      <w:r>
        <w:rPr>
          <w:spacing w:val="-1"/>
        </w:rPr>
        <w:t xml:space="preserve"> </w:t>
      </w:r>
      <w:r>
        <w:rPr>
          <w:spacing w:val="-2"/>
        </w:rPr>
        <w:t>impiego</w:t>
      </w:r>
      <w:r>
        <w:rPr>
          <w:spacing w:val="1"/>
        </w:rPr>
        <w:t xml:space="preserve"> </w:t>
      </w:r>
      <w:r>
        <w:rPr>
          <w:spacing w:val="-2"/>
        </w:rPr>
        <w:t>statale;</w:t>
      </w:r>
    </w:p>
    <w:p w14:paraId="33E6B333" w14:textId="77777777" w:rsidR="006649E3" w:rsidRDefault="006649E3" w:rsidP="006649E3">
      <w:pPr>
        <w:pStyle w:val="Paragrafoelenco"/>
        <w:widowControl w:val="0"/>
        <w:numPr>
          <w:ilvl w:val="0"/>
          <w:numId w:val="7"/>
        </w:numPr>
        <w:tabs>
          <w:tab w:val="left" w:pos="345"/>
        </w:tabs>
        <w:suppressAutoHyphens w:val="0"/>
        <w:autoSpaceDE w:val="0"/>
        <w:autoSpaceDN w:val="0"/>
        <w:spacing w:before="1"/>
        <w:ind w:left="345" w:hanging="229"/>
        <w:contextualSpacing w:val="0"/>
        <w:jc w:val="both"/>
      </w:pPr>
      <w:r>
        <w:t>non</w:t>
      </w:r>
      <w:r>
        <w:rPr>
          <w:spacing w:val="7"/>
        </w:rPr>
        <w:t xml:space="preserve"> </w:t>
      </w:r>
      <w:r>
        <w:t>trovarsi</w:t>
      </w:r>
      <w:r>
        <w:rPr>
          <w:spacing w:val="7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situazione</w:t>
      </w:r>
      <w:r>
        <w:rPr>
          <w:spacing w:val="6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incompatibilità,</w:t>
      </w:r>
      <w:r>
        <w:rPr>
          <w:spacing w:val="9"/>
        </w:rPr>
        <w:t xml:space="preserve"> </w:t>
      </w:r>
      <w:r>
        <w:t>ai</w:t>
      </w:r>
      <w:r>
        <w:rPr>
          <w:spacing w:val="7"/>
        </w:rPr>
        <w:t xml:space="preserve"> </w:t>
      </w:r>
      <w:r>
        <w:t>sensi</w:t>
      </w:r>
      <w:r>
        <w:rPr>
          <w:spacing w:val="7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quanto</w:t>
      </w:r>
      <w:r>
        <w:rPr>
          <w:spacing w:val="10"/>
        </w:rPr>
        <w:t xml:space="preserve"> </w:t>
      </w:r>
      <w:r>
        <w:t>previsto</w:t>
      </w:r>
      <w:r>
        <w:rPr>
          <w:spacing w:val="9"/>
        </w:rPr>
        <w:t xml:space="preserve"> </w:t>
      </w:r>
      <w:r>
        <w:t>dal</w:t>
      </w:r>
      <w:r>
        <w:rPr>
          <w:spacing w:val="11"/>
        </w:rPr>
        <w:t xml:space="preserve"> </w:t>
      </w:r>
      <w:r>
        <w:t>d.lgs.</w:t>
      </w:r>
      <w:r>
        <w:rPr>
          <w:spacing w:val="10"/>
        </w:rPr>
        <w:t xml:space="preserve"> </w:t>
      </w:r>
      <w:r>
        <w:t>n.</w:t>
      </w:r>
      <w:r>
        <w:rPr>
          <w:spacing w:val="8"/>
        </w:rPr>
        <w:t xml:space="preserve"> </w:t>
      </w:r>
      <w:r>
        <w:t>39/2013</w:t>
      </w:r>
      <w:r>
        <w:rPr>
          <w:spacing w:val="9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dall’art.</w:t>
      </w:r>
      <w:r>
        <w:rPr>
          <w:spacing w:val="7"/>
        </w:rPr>
        <w:t xml:space="preserve"> </w:t>
      </w:r>
      <w:r>
        <w:t>53,</w:t>
      </w:r>
      <w:r>
        <w:rPr>
          <w:spacing w:val="11"/>
        </w:rPr>
        <w:t xml:space="preserve"> </w:t>
      </w:r>
      <w:r>
        <w:rPr>
          <w:spacing w:val="-5"/>
        </w:rPr>
        <w:t>del</w:t>
      </w:r>
    </w:p>
    <w:p w14:paraId="3475891D" w14:textId="77777777" w:rsidR="006649E3" w:rsidRDefault="006649E3" w:rsidP="006649E3">
      <w:pPr>
        <w:pStyle w:val="Corpotesto"/>
        <w:ind w:left="116"/>
        <w:jc w:val="both"/>
      </w:pPr>
      <w:r>
        <w:t>d.lgs.</w:t>
      </w:r>
      <w:r>
        <w:rPr>
          <w:spacing w:val="-9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165/2001;</w:t>
      </w:r>
      <w:r>
        <w:rPr>
          <w:spacing w:val="-5"/>
        </w:rPr>
        <w:t xml:space="preserve"> </w:t>
      </w:r>
      <w:r>
        <w:rPr>
          <w:spacing w:val="-8"/>
        </w:rPr>
        <w:t>ovvero</w:t>
      </w:r>
      <w:r>
        <w:t>,</w:t>
      </w:r>
      <w:r>
        <w:rPr>
          <w:spacing w:val="-5"/>
        </w:rPr>
        <w:t xml:space="preserve"> </w:t>
      </w:r>
      <w:r>
        <w:t>nel</w:t>
      </w:r>
      <w:r>
        <w:rPr>
          <w:spacing w:val="-8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sussistano</w:t>
      </w:r>
      <w:r>
        <w:rPr>
          <w:spacing w:val="-7"/>
        </w:rPr>
        <w:t xml:space="preserve"> </w:t>
      </w:r>
      <w:r>
        <w:t>situazioni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incompatibilità,</w:t>
      </w:r>
      <w:r>
        <w:rPr>
          <w:spacing w:val="-5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stesse</w:t>
      </w:r>
      <w:r>
        <w:rPr>
          <w:spacing w:val="-8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le</w:t>
      </w:r>
      <w:r>
        <w:rPr>
          <w:spacing w:val="68"/>
        </w:rPr>
        <w:t xml:space="preserve"> </w:t>
      </w:r>
      <w:r>
        <w:rPr>
          <w:spacing w:val="-2"/>
        </w:rPr>
        <w:t>seguenti:</w:t>
      </w:r>
    </w:p>
    <w:p w14:paraId="1C19F25B" w14:textId="77777777" w:rsidR="006649E3" w:rsidRDefault="006649E3" w:rsidP="006649E3">
      <w:pPr>
        <w:pStyle w:val="Corpotesto"/>
        <w:pBdr>
          <w:bottom w:val="single" w:sz="12" w:space="1" w:color="auto"/>
        </w:pBdr>
        <w:spacing w:before="9"/>
        <w:rPr>
          <w:sz w:val="16"/>
        </w:rPr>
      </w:pPr>
    </w:p>
    <w:p w14:paraId="2A735837" w14:textId="77777777" w:rsidR="006649E3" w:rsidRDefault="006649E3" w:rsidP="006649E3">
      <w:pPr>
        <w:pStyle w:val="Corpotesto"/>
        <w:pBdr>
          <w:bottom w:val="single" w:sz="12" w:space="1" w:color="auto"/>
        </w:pBdr>
        <w:spacing w:before="9"/>
        <w:rPr>
          <w:sz w:val="16"/>
        </w:rPr>
      </w:pPr>
    </w:p>
    <w:p w14:paraId="260BF094" w14:textId="77777777" w:rsidR="006649E3" w:rsidRDefault="006649E3" w:rsidP="006649E3">
      <w:pPr>
        <w:pStyle w:val="Corpotesto"/>
        <w:spacing w:before="9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1CB9F0C" wp14:editId="0BA17C62">
                <wp:simplePos x="0" y="0"/>
                <wp:positionH relativeFrom="page">
                  <wp:posOffset>582168</wp:posOffset>
                </wp:positionH>
                <wp:positionV relativeFrom="paragraph">
                  <wp:posOffset>145522</wp:posOffset>
                </wp:positionV>
                <wp:extent cx="146685" cy="635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6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685" h="6350">
                              <a:moveTo>
                                <a:pt x="146303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46303" y="6095"/>
                              </a:lnTo>
                              <a:lnTo>
                                <a:pt x="1463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BA88FB" id="Graphic 17" o:spid="_x0000_s1026" style="position:absolute;margin-left:45.85pt;margin-top:11.45pt;width:11.55pt;height: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6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" path="m146303,l,,,6095r146303,l14630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31912E4" w14:textId="77777777" w:rsidR="006649E3" w:rsidRDefault="006649E3" w:rsidP="006649E3">
      <w:pPr>
        <w:pStyle w:val="Paragrafoelenco"/>
        <w:widowControl w:val="0"/>
        <w:numPr>
          <w:ilvl w:val="0"/>
          <w:numId w:val="7"/>
        </w:numPr>
        <w:tabs>
          <w:tab w:val="left" w:pos="446"/>
        </w:tabs>
        <w:suppressAutoHyphens w:val="0"/>
        <w:autoSpaceDE w:val="0"/>
        <w:autoSpaceDN w:val="0"/>
        <w:spacing w:before="16"/>
        <w:ind w:left="116" w:right="234" w:firstLine="0"/>
        <w:contextualSpacing w:val="0"/>
      </w:pPr>
      <w:r>
        <w:t>non trovarsi</w:t>
      </w:r>
      <w:r>
        <w:rPr>
          <w:spacing w:val="-2"/>
        </w:rPr>
        <w:t xml:space="preserve"> </w:t>
      </w:r>
      <w:r>
        <w:t>in situazioni di</w:t>
      </w:r>
      <w:r>
        <w:rPr>
          <w:spacing w:val="-1"/>
        </w:rPr>
        <w:t xml:space="preserve"> </w:t>
      </w:r>
      <w:r>
        <w:t>conflitto di interessi, anche potenziale, ai sensi dell’art. 53, comma</w:t>
      </w:r>
      <w:r>
        <w:rPr>
          <w:spacing w:val="-1"/>
        </w:rPr>
        <w:t xml:space="preserve"> </w:t>
      </w:r>
      <w:r>
        <w:t>14, del d.lgs.</w:t>
      </w:r>
      <w:r>
        <w:rPr>
          <w:spacing w:val="-2"/>
        </w:rPr>
        <w:t xml:space="preserve"> </w:t>
      </w:r>
      <w:r>
        <w:t>n. 165/2001, che possano interferire con l’esercizio dell’incarico;</w:t>
      </w:r>
    </w:p>
    <w:p w14:paraId="63F68659" w14:textId="77777777" w:rsidR="006649E3" w:rsidRDefault="006649E3" w:rsidP="006649E3">
      <w:pPr>
        <w:pStyle w:val="Paragrafoelenco"/>
        <w:widowControl w:val="0"/>
        <w:numPr>
          <w:ilvl w:val="0"/>
          <w:numId w:val="7"/>
        </w:numPr>
        <w:tabs>
          <w:tab w:val="left" w:pos="443"/>
        </w:tabs>
        <w:suppressAutoHyphens w:val="0"/>
        <w:autoSpaceDE w:val="0"/>
        <w:autoSpaceDN w:val="0"/>
        <w:ind w:left="443" w:hanging="327"/>
        <w:contextualSpacing w:val="0"/>
      </w:pPr>
      <w:r>
        <w:t>di</w:t>
      </w:r>
      <w:r>
        <w:rPr>
          <w:spacing w:val="-13"/>
        </w:rPr>
        <w:t xml:space="preserve"> </w:t>
      </w:r>
      <w:r>
        <w:t>aver</w:t>
      </w:r>
      <w:r>
        <w:rPr>
          <w:spacing w:val="-12"/>
        </w:rPr>
        <w:t xml:space="preserve"> </w:t>
      </w:r>
      <w:r>
        <w:t>preso</w:t>
      </w:r>
      <w:r>
        <w:rPr>
          <w:spacing w:val="-13"/>
        </w:rPr>
        <w:t xml:space="preserve"> </w:t>
      </w:r>
      <w:r>
        <w:t>visione</w:t>
      </w:r>
      <w:r>
        <w:rPr>
          <w:spacing w:val="-12"/>
        </w:rPr>
        <w:t xml:space="preserve"> </w:t>
      </w:r>
      <w:r>
        <w:t>dell’allegato</w:t>
      </w:r>
      <w:r>
        <w:rPr>
          <w:spacing w:val="-13"/>
        </w:rPr>
        <w:t xml:space="preserve"> </w:t>
      </w:r>
      <w:r>
        <w:t>progetto</w:t>
      </w:r>
      <w:r>
        <w:rPr>
          <w:spacing w:val="-12"/>
        </w:rPr>
        <w:t xml:space="preserve"> </w:t>
      </w:r>
      <w:r>
        <w:t>presentato</w:t>
      </w:r>
      <w:r>
        <w:rPr>
          <w:spacing w:val="-13"/>
        </w:rPr>
        <w:t xml:space="preserve"> </w:t>
      </w:r>
      <w:r>
        <w:t>dall’istituzione</w:t>
      </w:r>
      <w:r>
        <w:rPr>
          <w:spacing w:val="-12"/>
        </w:rPr>
        <w:t xml:space="preserve"> </w:t>
      </w:r>
      <w:r>
        <w:t>scolastica</w:t>
      </w:r>
      <w:r>
        <w:rPr>
          <w:spacing w:val="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delle</w:t>
      </w:r>
      <w:r>
        <w:rPr>
          <w:spacing w:val="-12"/>
        </w:rPr>
        <w:t xml:space="preserve"> </w:t>
      </w:r>
      <w:r>
        <w:t>istruzioni</w:t>
      </w:r>
      <w:r>
        <w:rPr>
          <w:spacing w:val="-12"/>
        </w:rPr>
        <w:t xml:space="preserve"> </w:t>
      </w:r>
      <w:r>
        <w:t>operative</w:t>
      </w:r>
      <w:r>
        <w:rPr>
          <w:spacing w:val="-12"/>
        </w:rPr>
        <w:t xml:space="preserve"> </w:t>
      </w:r>
      <w:r>
        <w:rPr>
          <w:spacing w:val="-5"/>
        </w:rPr>
        <w:t>del</w:t>
      </w:r>
    </w:p>
    <w:p w14:paraId="038CF627" w14:textId="77777777" w:rsidR="006649E3" w:rsidRDefault="006649E3" w:rsidP="006649E3">
      <w:pPr>
        <w:pStyle w:val="Corpotesto"/>
        <w:spacing w:before="1"/>
        <w:ind w:left="116"/>
      </w:pPr>
      <w:r>
        <w:rPr>
          <w:spacing w:val="-2"/>
        </w:rPr>
        <w:t>D.M.</w:t>
      </w:r>
      <w:r>
        <w:rPr>
          <w:spacing w:val="-7"/>
        </w:rPr>
        <w:t xml:space="preserve"> </w:t>
      </w:r>
      <w:r>
        <w:rPr>
          <w:spacing w:val="-2"/>
        </w:rPr>
        <w:t>66/2023;</w:t>
      </w:r>
    </w:p>
    <w:p w14:paraId="51CBE645" w14:textId="77777777" w:rsidR="006649E3" w:rsidRDefault="006649E3" w:rsidP="006649E3">
      <w:pPr>
        <w:pStyle w:val="Paragrafoelenco"/>
        <w:widowControl w:val="0"/>
        <w:numPr>
          <w:ilvl w:val="0"/>
          <w:numId w:val="7"/>
        </w:numPr>
        <w:tabs>
          <w:tab w:val="left" w:pos="499"/>
        </w:tabs>
        <w:suppressAutoHyphens w:val="0"/>
        <w:autoSpaceDE w:val="0"/>
        <w:autoSpaceDN w:val="0"/>
        <w:ind w:left="499" w:hanging="383"/>
        <w:contextualSpacing w:val="0"/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docente</w:t>
      </w:r>
      <w:r>
        <w:rPr>
          <w:spacing w:val="-5"/>
        </w:rPr>
        <w:t xml:space="preserve"> </w:t>
      </w:r>
      <w:r>
        <w:t>interno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tempo</w:t>
      </w:r>
      <w:r>
        <w:rPr>
          <w:spacing w:val="-2"/>
        </w:rPr>
        <w:t xml:space="preserve"> indeterminato.</w:t>
      </w:r>
    </w:p>
    <w:p w14:paraId="78469AB2" w14:textId="77777777" w:rsidR="006649E3" w:rsidRDefault="006649E3" w:rsidP="006649E3">
      <w:pPr>
        <w:pStyle w:val="Corpotesto"/>
        <w:spacing w:before="116"/>
        <w:rPr>
          <w:rFonts w:ascii="Corbel"/>
          <w:sz w:val="20"/>
        </w:r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2537"/>
        <w:gridCol w:w="6493"/>
      </w:tblGrid>
      <w:tr w:rsidR="006649E3" w14:paraId="12ABE227" w14:textId="77777777" w:rsidTr="00500C6B">
        <w:trPr>
          <w:trHeight w:val="496"/>
        </w:trPr>
        <w:tc>
          <w:tcPr>
            <w:tcW w:w="2537" w:type="dxa"/>
          </w:tcPr>
          <w:p w14:paraId="47A995CD" w14:textId="77777777" w:rsidR="006649E3" w:rsidRDefault="006649E3" w:rsidP="00500C6B">
            <w:pPr>
              <w:pStyle w:val="TableParagraph"/>
              <w:spacing w:line="223" w:lineRule="exact"/>
              <w:ind w:left="50"/>
              <w:rPr>
                <w:rFonts w:ascii="Corbel"/>
              </w:rPr>
            </w:pPr>
            <w:r>
              <w:rPr>
                <w:rFonts w:ascii="Corbel"/>
              </w:rPr>
              <w:t>Luogo</w:t>
            </w:r>
            <w:r>
              <w:rPr>
                <w:rFonts w:ascii="Corbel"/>
                <w:spacing w:val="-8"/>
              </w:rPr>
              <w:t xml:space="preserve"> </w:t>
            </w:r>
            <w:r>
              <w:rPr>
                <w:rFonts w:ascii="Corbel"/>
              </w:rPr>
              <w:t>e</w:t>
            </w:r>
            <w:r>
              <w:rPr>
                <w:rFonts w:ascii="Corbel"/>
                <w:spacing w:val="-4"/>
              </w:rPr>
              <w:t xml:space="preserve"> data</w:t>
            </w:r>
          </w:p>
        </w:tc>
        <w:tc>
          <w:tcPr>
            <w:tcW w:w="6493" w:type="dxa"/>
          </w:tcPr>
          <w:p w14:paraId="4FE4AC1E" w14:textId="77777777" w:rsidR="006649E3" w:rsidRDefault="006649E3" w:rsidP="00500C6B">
            <w:pPr>
              <w:pStyle w:val="TableParagraph"/>
              <w:spacing w:line="223" w:lineRule="exact"/>
              <w:ind w:left="4001"/>
              <w:rPr>
                <w:rFonts w:ascii="Corbel"/>
              </w:rPr>
            </w:pPr>
            <w:r>
              <w:rPr>
                <w:rFonts w:ascii="Corbel"/>
              </w:rPr>
              <w:t>Firma</w:t>
            </w:r>
            <w:r>
              <w:rPr>
                <w:rFonts w:ascii="Corbel"/>
                <w:spacing w:val="-8"/>
              </w:rPr>
              <w:t xml:space="preserve"> </w:t>
            </w:r>
            <w:r>
              <w:rPr>
                <w:rFonts w:ascii="Corbel"/>
              </w:rPr>
              <w:t>del</w:t>
            </w:r>
            <w:r>
              <w:rPr>
                <w:rFonts w:ascii="Corbel"/>
                <w:spacing w:val="-7"/>
              </w:rPr>
              <w:t xml:space="preserve"> </w:t>
            </w:r>
            <w:r>
              <w:rPr>
                <w:rFonts w:ascii="Corbel"/>
                <w:spacing w:val="-2"/>
              </w:rPr>
              <w:t>Partecipante</w:t>
            </w:r>
          </w:p>
        </w:tc>
      </w:tr>
      <w:tr w:rsidR="006649E3" w14:paraId="600D28B2" w14:textId="77777777" w:rsidTr="00500C6B">
        <w:trPr>
          <w:trHeight w:val="496"/>
        </w:trPr>
        <w:tc>
          <w:tcPr>
            <w:tcW w:w="9030" w:type="dxa"/>
            <w:gridSpan w:val="2"/>
          </w:tcPr>
          <w:p w14:paraId="670FB12E" w14:textId="77777777" w:rsidR="006649E3" w:rsidRDefault="006649E3" w:rsidP="00500C6B">
            <w:pPr>
              <w:pStyle w:val="TableParagraph"/>
              <w:tabs>
                <w:tab w:val="left" w:pos="1658"/>
                <w:tab w:val="left" w:pos="3352"/>
              </w:tabs>
              <w:spacing w:before="230" w:line="246" w:lineRule="exact"/>
              <w:ind w:left="50"/>
              <w:rPr>
                <w:rFonts w:ascii="Corbel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0" locked="0" layoutInCell="1" allowOverlap="1" wp14:anchorId="4D2D7A17" wp14:editId="64B1B0ED">
                      <wp:simplePos x="0" y="0"/>
                      <wp:positionH relativeFrom="column">
                        <wp:posOffset>3793235</wp:posOffset>
                      </wp:positionH>
                      <wp:positionV relativeFrom="paragraph">
                        <wp:posOffset>296369</wp:posOffset>
                      </wp:positionV>
                      <wp:extent cx="1908810" cy="9525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8810" cy="9525"/>
                                <a:chOff x="0" y="0"/>
                                <a:chExt cx="1908810" cy="952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4539"/>
                                  <a:ext cx="19088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8810">
                                      <a:moveTo>
                                        <a:pt x="0" y="0"/>
                                      </a:moveTo>
                                      <a:lnTo>
                                        <a:pt x="1908810" y="0"/>
                                      </a:lnTo>
                                    </a:path>
                                  </a:pathLst>
                                </a:custGeom>
                                <a:ln w="907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92198E" id="Group 18" o:spid="_x0000_s1026" style="position:absolute;margin-left:298.7pt;margin-top:23.35pt;width:150.3pt;height:.75pt;z-index:251660288;mso-wrap-distance-left:0;mso-wrap-distance-right:0" coordsize="1908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">
                      <v:shape id="Graphic 19" o:spid="_x0000_s1027" style="position:absolute;top:45;width:19088;height:13;visibility:visible;mso-wrap-style:square;v-text-anchor:top" coordsize="19088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" path="m,l1908810,e" filled="f" strokeweight=".2521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orbel"/>
                <w:u w:val="single"/>
              </w:rPr>
              <w:tab/>
            </w:r>
            <w:r>
              <w:rPr>
                <w:rFonts w:ascii="Corbel"/>
              </w:rPr>
              <w:t xml:space="preserve">, </w:t>
            </w:r>
            <w:r>
              <w:rPr>
                <w:rFonts w:ascii="Corbel"/>
                <w:u w:val="single"/>
              </w:rPr>
              <w:tab/>
            </w:r>
          </w:p>
        </w:tc>
      </w:tr>
    </w:tbl>
    <w:p w14:paraId="31F1A280" w14:textId="77777777" w:rsidR="007949E5" w:rsidRDefault="007949E5" w:rsidP="00FD5C94">
      <w:pPr>
        <w:tabs>
          <w:tab w:val="left" w:pos="6780"/>
        </w:tabs>
      </w:pPr>
    </w:p>
    <w:sectPr w:rsidR="007949E5" w:rsidSect="00601B04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8AC1A" w14:textId="77777777" w:rsidR="005908A3" w:rsidRDefault="005908A3" w:rsidP="005908A3">
      <w:r>
        <w:separator/>
      </w:r>
    </w:p>
  </w:endnote>
  <w:endnote w:type="continuationSeparator" w:id="0">
    <w:p w14:paraId="4792FD0A" w14:textId="77777777" w:rsidR="005908A3" w:rsidRDefault="005908A3" w:rsidP="00590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ECB50" w14:textId="77777777" w:rsidR="005908A3" w:rsidRDefault="005908A3" w:rsidP="005908A3">
      <w:r>
        <w:separator/>
      </w:r>
    </w:p>
  </w:footnote>
  <w:footnote w:type="continuationSeparator" w:id="0">
    <w:p w14:paraId="286A91F6" w14:textId="77777777" w:rsidR="005908A3" w:rsidRDefault="005908A3" w:rsidP="005908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09DA6" w14:textId="7F3CBBE1" w:rsidR="005908A3" w:rsidRDefault="005908A3">
    <w:pPr>
      <w:pStyle w:val="Intestazione"/>
    </w:pPr>
    <w:r>
      <w:rPr>
        <w:rFonts w:asciiTheme="minorHAnsi" w:hAnsiTheme="minorHAnsi"/>
        <w:noProof/>
      </w:rPr>
      <w:drawing>
        <wp:anchor distT="0" distB="0" distL="114300" distR="114300" simplePos="0" relativeHeight="251658240" behindDoc="0" locked="0" layoutInCell="1" allowOverlap="1" wp14:anchorId="11BDB7B5" wp14:editId="37B88E73">
          <wp:simplePos x="0" y="0"/>
          <wp:positionH relativeFrom="page">
            <wp:posOffset>1093470</wp:posOffset>
          </wp:positionH>
          <wp:positionV relativeFrom="paragraph">
            <wp:posOffset>-274955</wp:posOffset>
          </wp:positionV>
          <wp:extent cx="5353050" cy="952500"/>
          <wp:effectExtent l="0" t="0" r="0" b="0"/>
          <wp:wrapSquare wrapText="bothSides"/>
          <wp:docPr id="1096697228" name="Immagine 6" descr="Immagine che contiene testo, Carattere, logo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6697228" name="Immagine 6" descr="Immagine che contiene testo, Carattere, logo, schermat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3050" cy="952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6CD1E1" w14:textId="77777777" w:rsidR="005908A3" w:rsidRDefault="005908A3">
    <w:pPr>
      <w:pStyle w:val="Intestazione"/>
    </w:pPr>
  </w:p>
  <w:p w14:paraId="5EC28002" w14:textId="77777777" w:rsidR="005908A3" w:rsidRDefault="005908A3">
    <w:pPr>
      <w:pStyle w:val="Intestazione"/>
    </w:pPr>
  </w:p>
  <w:p w14:paraId="5DD645E5" w14:textId="77777777" w:rsidR="005908A3" w:rsidRDefault="005908A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074F"/>
    <w:multiLevelType w:val="hybridMultilevel"/>
    <w:tmpl w:val="C33A15E0"/>
    <w:lvl w:ilvl="0" w:tplc="BD5E34AA">
      <w:start w:val="3"/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B929A6"/>
    <w:multiLevelType w:val="hybridMultilevel"/>
    <w:tmpl w:val="FF1A49D4"/>
    <w:lvl w:ilvl="0" w:tplc="AE48842C">
      <w:start w:val="1"/>
      <w:numFmt w:val="bullet"/>
      <w:lvlText w:val="□"/>
      <w:lvlJc w:val="left"/>
      <w:pPr>
        <w:ind w:left="82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2" w15:restartNumberingAfterBreak="0">
    <w:nsid w:val="0A006334"/>
    <w:multiLevelType w:val="hybridMultilevel"/>
    <w:tmpl w:val="2BA22C2C"/>
    <w:lvl w:ilvl="0" w:tplc="AE48842C">
      <w:start w:val="1"/>
      <w:numFmt w:val="bullet"/>
      <w:lvlText w:val="□"/>
      <w:lvlJc w:val="left"/>
      <w:pPr>
        <w:ind w:left="82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3" w15:restartNumberingAfterBreak="0">
    <w:nsid w:val="0D6B72A3"/>
    <w:multiLevelType w:val="hybridMultilevel"/>
    <w:tmpl w:val="A6B61606"/>
    <w:lvl w:ilvl="0" w:tplc="BD5E34AA">
      <w:start w:val="3"/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2D40CA"/>
    <w:multiLevelType w:val="hybridMultilevel"/>
    <w:tmpl w:val="C4D48D82"/>
    <w:lvl w:ilvl="0" w:tplc="7C50A900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16085D"/>
    <w:multiLevelType w:val="hybridMultilevel"/>
    <w:tmpl w:val="13AACBB8"/>
    <w:lvl w:ilvl="0" w:tplc="0D6070D0">
      <w:start w:val="1"/>
      <w:numFmt w:val="decimal"/>
      <w:lvlText w:val="%1."/>
      <w:lvlJc w:val="left"/>
      <w:pPr>
        <w:ind w:left="330" w:hanging="21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328BB44">
      <w:numFmt w:val="bullet"/>
      <w:lvlText w:val="•"/>
      <w:lvlJc w:val="left"/>
      <w:pPr>
        <w:ind w:left="1359" w:hanging="214"/>
      </w:pPr>
      <w:rPr>
        <w:rFonts w:hint="default"/>
        <w:lang w:val="it-IT" w:eastAsia="en-US" w:bidi="ar-SA"/>
      </w:rPr>
    </w:lvl>
    <w:lvl w:ilvl="2" w:tplc="AB08BBF4">
      <w:numFmt w:val="bullet"/>
      <w:lvlText w:val="•"/>
      <w:lvlJc w:val="left"/>
      <w:pPr>
        <w:ind w:left="2378" w:hanging="214"/>
      </w:pPr>
      <w:rPr>
        <w:rFonts w:hint="default"/>
        <w:lang w:val="it-IT" w:eastAsia="en-US" w:bidi="ar-SA"/>
      </w:rPr>
    </w:lvl>
    <w:lvl w:ilvl="3" w:tplc="072A46EA">
      <w:numFmt w:val="bullet"/>
      <w:lvlText w:val="•"/>
      <w:lvlJc w:val="left"/>
      <w:pPr>
        <w:ind w:left="3397" w:hanging="214"/>
      </w:pPr>
      <w:rPr>
        <w:rFonts w:hint="default"/>
        <w:lang w:val="it-IT" w:eastAsia="en-US" w:bidi="ar-SA"/>
      </w:rPr>
    </w:lvl>
    <w:lvl w:ilvl="4" w:tplc="12E2EE3E">
      <w:numFmt w:val="bullet"/>
      <w:lvlText w:val="•"/>
      <w:lvlJc w:val="left"/>
      <w:pPr>
        <w:ind w:left="4416" w:hanging="214"/>
      </w:pPr>
      <w:rPr>
        <w:rFonts w:hint="default"/>
        <w:lang w:val="it-IT" w:eastAsia="en-US" w:bidi="ar-SA"/>
      </w:rPr>
    </w:lvl>
    <w:lvl w:ilvl="5" w:tplc="7850F166">
      <w:numFmt w:val="bullet"/>
      <w:lvlText w:val="•"/>
      <w:lvlJc w:val="left"/>
      <w:pPr>
        <w:ind w:left="5435" w:hanging="214"/>
      </w:pPr>
      <w:rPr>
        <w:rFonts w:hint="default"/>
        <w:lang w:val="it-IT" w:eastAsia="en-US" w:bidi="ar-SA"/>
      </w:rPr>
    </w:lvl>
    <w:lvl w:ilvl="6" w:tplc="5764259A">
      <w:numFmt w:val="bullet"/>
      <w:lvlText w:val="•"/>
      <w:lvlJc w:val="left"/>
      <w:pPr>
        <w:ind w:left="6454" w:hanging="214"/>
      </w:pPr>
      <w:rPr>
        <w:rFonts w:hint="default"/>
        <w:lang w:val="it-IT" w:eastAsia="en-US" w:bidi="ar-SA"/>
      </w:rPr>
    </w:lvl>
    <w:lvl w:ilvl="7" w:tplc="C80AE304">
      <w:numFmt w:val="bullet"/>
      <w:lvlText w:val="•"/>
      <w:lvlJc w:val="left"/>
      <w:pPr>
        <w:ind w:left="7473" w:hanging="214"/>
      </w:pPr>
      <w:rPr>
        <w:rFonts w:hint="default"/>
        <w:lang w:val="it-IT" w:eastAsia="en-US" w:bidi="ar-SA"/>
      </w:rPr>
    </w:lvl>
    <w:lvl w:ilvl="8" w:tplc="8C5073EC">
      <w:numFmt w:val="bullet"/>
      <w:lvlText w:val="•"/>
      <w:lvlJc w:val="left"/>
      <w:pPr>
        <w:ind w:left="8492" w:hanging="214"/>
      </w:pPr>
      <w:rPr>
        <w:rFonts w:hint="default"/>
        <w:lang w:val="it-IT" w:eastAsia="en-US" w:bidi="ar-SA"/>
      </w:rPr>
    </w:lvl>
  </w:abstractNum>
  <w:abstractNum w:abstractNumId="6" w15:restartNumberingAfterBreak="0">
    <w:nsid w:val="3B294FDF"/>
    <w:multiLevelType w:val="hybridMultilevel"/>
    <w:tmpl w:val="A434E734"/>
    <w:lvl w:ilvl="0" w:tplc="72E4FF0E">
      <w:numFmt w:val="bullet"/>
      <w:lvlText w:val="➢"/>
      <w:lvlJc w:val="left"/>
      <w:pPr>
        <w:ind w:left="837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1"/>
        <w:sz w:val="22"/>
        <w:szCs w:val="22"/>
        <w:lang w:val="it-IT" w:eastAsia="en-US" w:bidi="ar-SA"/>
      </w:rPr>
    </w:lvl>
    <w:lvl w:ilvl="1" w:tplc="430EC8EE">
      <w:numFmt w:val="bullet"/>
      <w:lvlText w:val="•"/>
      <w:lvlJc w:val="left"/>
      <w:pPr>
        <w:ind w:left="1809" w:hanging="360"/>
      </w:pPr>
      <w:rPr>
        <w:rFonts w:hint="default"/>
        <w:lang w:val="it-IT" w:eastAsia="en-US" w:bidi="ar-SA"/>
      </w:rPr>
    </w:lvl>
    <w:lvl w:ilvl="2" w:tplc="E3083298">
      <w:numFmt w:val="bullet"/>
      <w:lvlText w:val="•"/>
      <w:lvlJc w:val="left"/>
      <w:pPr>
        <w:ind w:left="2778" w:hanging="360"/>
      </w:pPr>
      <w:rPr>
        <w:rFonts w:hint="default"/>
        <w:lang w:val="it-IT" w:eastAsia="en-US" w:bidi="ar-SA"/>
      </w:rPr>
    </w:lvl>
    <w:lvl w:ilvl="3" w:tplc="427E722E">
      <w:numFmt w:val="bullet"/>
      <w:lvlText w:val="•"/>
      <w:lvlJc w:val="left"/>
      <w:pPr>
        <w:ind w:left="3747" w:hanging="360"/>
      </w:pPr>
      <w:rPr>
        <w:rFonts w:hint="default"/>
        <w:lang w:val="it-IT" w:eastAsia="en-US" w:bidi="ar-SA"/>
      </w:rPr>
    </w:lvl>
    <w:lvl w:ilvl="4" w:tplc="B9569824">
      <w:numFmt w:val="bullet"/>
      <w:lvlText w:val="•"/>
      <w:lvlJc w:val="left"/>
      <w:pPr>
        <w:ind w:left="4716" w:hanging="360"/>
      </w:pPr>
      <w:rPr>
        <w:rFonts w:hint="default"/>
        <w:lang w:val="it-IT" w:eastAsia="en-US" w:bidi="ar-SA"/>
      </w:rPr>
    </w:lvl>
    <w:lvl w:ilvl="5" w:tplc="2682AE3E">
      <w:numFmt w:val="bullet"/>
      <w:lvlText w:val="•"/>
      <w:lvlJc w:val="left"/>
      <w:pPr>
        <w:ind w:left="5685" w:hanging="360"/>
      </w:pPr>
      <w:rPr>
        <w:rFonts w:hint="default"/>
        <w:lang w:val="it-IT" w:eastAsia="en-US" w:bidi="ar-SA"/>
      </w:rPr>
    </w:lvl>
    <w:lvl w:ilvl="6" w:tplc="F72AD0BA">
      <w:numFmt w:val="bullet"/>
      <w:lvlText w:val="•"/>
      <w:lvlJc w:val="left"/>
      <w:pPr>
        <w:ind w:left="6654" w:hanging="360"/>
      </w:pPr>
      <w:rPr>
        <w:rFonts w:hint="default"/>
        <w:lang w:val="it-IT" w:eastAsia="en-US" w:bidi="ar-SA"/>
      </w:rPr>
    </w:lvl>
    <w:lvl w:ilvl="7" w:tplc="0B8C354E">
      <w:numFmt w:val="bullet"/>
      <w:lvlText w:val="•"/>
      <w:lvlJc w:val="left"/>
      <w:pPr>
        <w:ind w:left="7623" w:hanging="360"/>
      </w:pPr>
      <w:rPr>
        <w:rFonts w:hint="default"/>
        <w:lang w:val="it-IT" w:eastAsia="en-US" w:bidi="ar-SA"/>
      </w:rPr>
    </w:lvl>
    <w:lvl w:ilvl="8" w:tplc="4ED825AE">
      <w:numFmt w:val="bullet"/>
      <w:lvlText w:val="•"/>
      <w:lvlJc w:val="left"/>
      <w:pPr>
        <w:ind w:left="8592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7966089A"/>
    <w:multiLevelType w:val="hybridMultilevel"/>
    <w:tmpl w:val="38EC37CC"/>
    <w:lvl w:ilvl="0" w:tplc="FBB62710">
      <w:start w:val="1"/>
      <w:numFmt w:val="decimal"/>
      <w:lvlText w:val="%1."/>
      <w:lvlJc w:val="left"/>
      <w:pPr>
        <w:ind w:left="330" w:hanging="21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AFA0BFE">
      <w:numFmt w:val="bullet"/>
      <w:lvlText w:val="•"/>
      <w:lvlJc w:val="left"/>
      <w:pPr>
        <w:ind w:left="854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6"/>
        <w:sz w:val="22"/>
        <w:szCs w:val="22"/>
        <w:lang w:val="it-IT" w:eastAsia="en-US" w:bidi="ar-SA"/>
      </w:rPr>
    </w:lvl>
    <w:lvl w:ilvl="2" w:tplc="64907D7E">
      <w:numFmt w:val="bullet"/>
      <w:lvlText w:val="•"/>
      <w:lvlJc w:val="left"/>
      <w:pPr>
        <w:ind w:left="1934" w:hanging="360"/>
      </w:pPr>
      <w:rPr>
        <w:rFonts w:hint="default"/>
        <w:lang w:val="it-IT" w:eastAsia="en-US" w:bidi="ar-SA"/>
      </w:rPr>
    </w:lvl>
    <w:lvl w:ilvl="3" w:tplc="BE4CEBE4">
      <w:numFmt w:val="bullet"/>
      <w:lvlText w:val="•"/>
      <w:lvlJc w:val="left"/>
      <w:pPr>
        <w:ind w:left="3009" w:hanging="360"/>
      </w:pPr>
      <w:rPr>
        <w:rFonts w:hint="default"/>
        <w:lang w:val="it-IT" w:eastAsia="en-US" w:bidi="ar-SA"/>
      </w:rPr>
    </w:lvl>
    <w:lvl w:ilvl="4" w:tplc="2954F974">
      <w:numFmt w:val="bullet"/>
      <w:lvlText w:val="•"/>
      <w:lvlJc w:val="left"/>
      <w:pPr>
        <w:ind w:left="4083" w:hanging="360"/>
      </w:pPr>
      <w:rPr>
        <w:rFonts w:hint="default"/>
        <w:lang w:val="it-IT" w:eastAsia="en-US" w:bidi="ar-SA"/>
      </w:rPr>
    </w:lvl>
    <w:lvl w:ilvl="5" w:tplc="878C7BFC">
      <w:numFmt w:val="bullet"/>
      <w:lvlText w:val="•"/>
      <w:lvlJc w:val="left"/>
      <w:pPr>
        <w:ind w:left="5158" w:hanging="360"/>
      </w:pPr>
      <w:rPr>
        <w:rFonts w:hint="default"/>
        <w:lang w:val="it-IT" w:eastAsia="en-US" w:bidi="ar-SA"/>
      </w:rPr>
    </w:lvl>
    <w:lvl w:ilvl="6" w:tplc="E932D63E">
      <w:numFmt w:val="bullet"/>
      <w:lvlText w:val="•"/>
      <w:lvlJc w:val="left"/>
      <w:pPr>
        <w:ind w:left="6232" w:hanging="360"/>
      </w:pPr>
      <w:rPr>
        <w:rFonts w:hint="default"/>
        <w:lang w:val="it-IT" w:eastAsia="en-US" w:bidi="ar-SA"/>
      </w:rPr>
    </w:lvl>
    <w:lvl w:ilvl="7" w:tplc="9EC0D15C">
      <w:numFmt w:val="bullet"/>
      <w:lvlText w:val="•"/>
      <w:lvlJc w:val="left"/>
      <w:pPr>
        <w:ind w:left="7307" w:hanging="360"/>
      </w:pPr>
      <w:rPr>
        <w:rFonts w:hint="default"/>
        <w:lang w:val="it-IT" w:eastAsia="en-US" w:bidi="ar-SA"/>
      </w:rPr>
    </w:lvl>
    <w:lvl w:ilvl="8" w:tplc="6F92CC9E">
      <w:numFmt w:val="bullet"/>
      <w:lvlText w:val="•"/>
      <w:lvlJc w:val="left"/>
      <w:pPr>
        <w:ind w:left="8382" w:hanging="360"/>
      </w:pPr>
      <w:rPr>
        <w:rFonts w:hint="default"/>
        <w:lang w:val="it-IT" w:eastAsia="en-US" w:bidi="ar-SA"/>
      </w:rPr>
    </w:lvl>
  </w:abstractNum>
  <w:num w:numId="1" w16cid:durableId="192676246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410578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9266907">
    <w:abstractNumId w:val="0"/>
  </w:num>
  <w:num w:numId="4" w16cid:durableId="189421574">
    <w:abstractNumId w:val="2"/>
  </w:num>
  <w:num w:numId="5" w16cid:durableId="1671369157">
    <w:abstractNumId w:val="1"/>
  </w:num>
  <w:num w:numId="6" w16cid:durableId="1426805999">
    <w:abstractNumId w:val="4"/>
  </w:num>
  <w:num w:numId="7" w16cid:durableId="1973945906">
    <w:abstractNumId w:val="5"/>
  </w:num>
  <w:num w:numId="8" w16cid:durableId="1605530338">
    <w:abstractNumId w:val="7"/>
  </w:num>
  <w:num w:numId="9" w16cid:durableId="3252123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570"/>
    <w:rsid w:val="00063D65"/>
    <w:rsid w:val="0015446E"/>
    <w:rsid w:val="001642A7"/>
    <w:rsid w:val="001B57F7"/>
    <w:rsid w:val="003616E1"/>
    <w:rsid w:val="003F1407"/>
    <w:rsid w:val="0041731F"/>
    <w:rsid w:val="004238BF"/>
    <w:rsid w:val="004A4C0F"/>
    <w:rsid w:val="004C02CC"/>
    <w:rsid w:val="00543998"/>
    <w:rsid w:val="00564C78"/>
    <w:rsid w:val="005854E6"/>
    <w:rsid w:val="005908A3"/>
    <w:rsid w:val="00601B04"/>
    <w:rsid w:val="0061243B"/>
    <w:rsid w:val="006649E3"/>
    <w:rsid w:val="006B76E8"/>
    <w:rsid w:val="006E2192"/>
    <w:rsid w:val="007949E5"/>
    <w:rsid w:val="007E4671"/>
    <w:rsid w:val="008C1B41"/>
    <w:rsid w:val="00985EB3"/>
    <w:rsid w:val="00A07355"/>
    <w:rsid w:val="00B254E4"/>
    <w:rsid w:val="00B5165E"/>
    <w:rsid w:val="00BB432A"/>
    <w:rsid w:val="00BD064D"/>
    <w:rsid w:val="00BF415B"/>
    <w:rsid w:val="00C77570"/>
    <w:rsid w:val="00CD59C5"/>
    <w:rsid w:val="00D47D24"/>
    <w:rsid w:val="00DD277D"/>
    <w:rsid w:val="00F83327"/>
    <w:rsid w:val="00FD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E92A88C"/>
  <w15:docId w15:val="{F859CC3F-1B1A-49AE-A8BF-1DEE723A1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757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itolo1">
    <w:name w:val="heading 1"/>
    <w:basedOn w:val="Normale"/>
    <w:link w:val="Titolo1Carattere"/>
    <w:uiPriority w:val="9"/>
    <w:qFormat/>
    <w:rsid w:val="006649E3"/>
    <w:pPr>
      <w:widowControl w:val="0"/>
      <w:suppressAutoHyphens w:val="0"/>
      <w:autoSpaceDE w:val="0"/>
      <w:autoSpaceDN w:val="0"/>
      <w:spacing w:before="135"/>
      <w:ind w:left="22" w:right="108"/>
      <w:jc w:val="center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paragraph" w:styleId="Titolo2">
    <w:name w:val="heading 2"/>
    <w:basedOn w:val="Normale"/>
    <w:link w:val="Titolo2Carattere"/>
    <w:uiPriority w:val="9"/>
    <w:unhideWhenUsed/>
    <w:qFormat/>
    <w:rsid w:val="006649E3"/>
    <w:pPr>
      <w:widowControl w:val="0"/>
      <w:suppressAutoHyphens w:val="0"/>
      <w:autoSpaceDE w:val="0"/>
      <w:autoSpaceDN w:val="0"/>
      <w:spacing w:before="1"/>
      <w:ind w:right="108"/>
      <w:jc w:val="right"/>
      <w:outlineLvl w:val="1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7757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color w:val="000000"/>
      <w:sz w:val="24"/>
      <w:szCs w:val="24"/>
      <w:lang w:eastAsia="zh-CN" w:bidi="hi-IN"/>
    </w:rPr>
  </w:style>
  <w:style w:type="table" w:customStyle="1" w:styleId="TableNormal">
    <w:name w:val="Table Normal"/>
    <w:uiPriority w:val="2"/>
    <w:semiHidden/>
    <w:unhideWhenUsed/>
    <w:qFormat/>
    <w:rsid w:val="008C1B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C1B41"/>
    <w:pPr>
      <w:widowControl w:val="0"/>
      <w:suppressAutoHyphens w:val="0"/>
      <w:autoSpaceDE w:val="0"/>
      <w:autoSpaceDN w:val="0"/>
      <w:spacing w:before="78"/>
      <w:ind w:left="77"/>
    </w:pPr>
    <w:rPr>
      <w:rFonts w:ascii="Arial" w:eastAsia="Arial" w:hAnsi="Arial" w:cs="Arial"/>
      <w:sz w:val="22"/>
      <w:szCs w:val="22"/>
      <w:lang w:eastAsia="en-US"/>
    </w:rPr>
  </w:style>
  <w:style w:type="paragraph" w:styleId="Paragrafoelenco">
    <w:name w:val="List Paragraph"/>
    <w:basedOn w:val="Normale"/>
    <w:uiPriority w:val="1"/>
    <w:qFormat/>
    <w:rsid w:val="008C1B4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908A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08A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5908A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08A3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649E3"/>
    <w:rPr>
      <w:rFonts w:ascii="Calibri" w:eastAsia="Calibri" w:hAnsi="Calibri" w:cs="Calibri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6649E3"/>
    <w:rPr>
      <w:rFonts w:ascii="Calibri" w:eastAsia="Calibri" w:hAnsi="Calibri" w:cs="Calibri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6649E3"/>
    <w:pPr>
      <w:widowControl w:val="0"/>
      <w:suppressAutoHyphens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649E3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5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Istituto Comprensivo G. Verga</cp:lastModifiedBy>
  <cp:revision>3</cp:revision>
  <cp:lastPrinted>2024-03-11T12:13:00Z</cp:lastPrinted>
  <dcterms:created xsi:type="dcterms:W3CDTF">2025-11-17T11:31:00Z</dcterms:created>
  <dcterms:modified xsi:type="dcterms:W3CDTF">2025-11-17T12:08:00Z</dcterms:modified>
</cp:coreProperties>
</file>